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:rsidR="008A2C7F" w:rsidRPr="001174B4" w:rsidRDefault="008A2C7F" w:rsidP="008A2C7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666C70"/>
          <w:sz w:val="30"/>
          <w:szCs w:val="30"/>
        </w:rPr>
      </w:pPr>
      <w:bookmarkStart w:id="0" w:name="_GoBack"/>
      <w:bookmarkEnd w:id="0"/>
      <w:r w:rsidRPr="00A3263C">
        <w:rPr>
          <w:noProof/>
        </w:rPr>
        <w:drawing>
          <wp:anchor distT="0" distB="0" distL="114300" distR="114300" simplePos="0" relativeHeight="251659264" behindDoc="0" locked="1" layoutInCell="1" allowOverlap="1" wp14:anchorId="4461C33F" wp14:editId="758C0EB1">
            <wp:simplePos x="0" y="0"/>
            <wp:positionH relativeFrom="margin">
              <wp:posOffset>4600575</wp:posOffset>
            </wp:positionH>
            <wp:positionV relativeFrom="page">
              <wp:posOffset>2847975</wp:posOffset>
            </wp:positionV>
            <wp:extent cx="3143250" cy="4591050"/>
            <wp:effectExtent l="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5"/>
                    <a:srcRect l="7807" t="3279" r="3717" b="-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99039313"/>
      <w:r w:rsidRPr="007048C6"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You deserve so much better. I treated you wrong, and I didn't show anyone </w:t>
      </w:r>
      <w:r w:rsidRPr="007048C6"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involved the respect </w:t>
      </w:r>
      <w:proofErr w:type="spellStart"/>
      <w:r w:rsidRPr="007048C6"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>the</w:t>
      </w:r>
      <w:proofErr w:type="spellEnd"/>
      <w:r w:rsidRPr="007048C6"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 deserve</w:t>
      </w:r>
      <w:r w:rsidRPr="001174B4">
        <w:rPr>
          <w:rFonts w:ascii="Lato" w:eastAsia="Times New Roman" w:hAnsi="Lato" w:cs="Times New Roman"/>
          <w:color w:val="666C70"/>
          <w:sz w:val="30"/>
          <w:szCs w:val="30"/>
        </w:rPr>
        <w:t>.</w:t>
      </w:r>
    </w:p>
    <w:bookmarkEnd w:id="1"/>
    <w:p w:rsidR="00CC22AC" w:rsidRPr="008A2C7F" w:rsidRDefault="008A2C7F" w:rsidP="008A2C7F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666C70"/>
          <w:sz w:val="30"/>
          <w:szCs w:val="30"/>
        </w:rPr>
      </w:pPr>
      <w:r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                                                                                                                                                       </w:t>
      </w:r>
      <w:r w:rsidR="001174B4" w:rsidRPr="001174B4"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 </w:t>
      </w:r>
      <w:r>
        <w:rPr>
          <w:rFonts w:ascii="Gabriola" w:eastAsia="Times New Roman" w:hAnsi="Gabriola" w:cs="Times New Roman"/>
          <w:color w:val="B4C6E7" w:themeColor="accent1" w:themeTint="66"/>
          <w:sz w:val="96"/>
          <w:szCs w:val="96"/>
        </w:rPr>
        <w:t xml:space="preserve">                                            </w:t>
      </w:r>
    </w:p>
    <w:sectPr w:rsidR="00CC22AC" w:rsidRPr="008A2C7F" w:rsidSect="008A2C7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03F1"/>
    <w:multiLevelType w:val="multilevel"/>
    <w:tmpl w:val="D0FA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4"/>
    <w:rsid w:val="001174B4"/>
    <w:rsid w:val="00561CDB"/>
    <w:rsid w:val="0079387E"/>
    <w:rsid w:val="008A2C7F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0637-E67C-451B-904E-CC6C26EA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2017-11-26T21:07:00Z</dcterms:created>
  <dcterms:modified xsi:type="dcterms:W3CDTF">2017-11-26T21:07:00Z</dcterms:modified>
</cp:coreProperties>
</file>