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10087" w:val="left" w:leader="none"/>
        </w:tabs>
        <w:spacing w:line="240" w:lineRule="auto"/>
        <w:ind w:left="292" w:right="0" w:firstLine="0"/>
        <w:rPr>
          <w:rFonts w:ascii="Times New Roman"/>
          <w:sz w:val="20"/>
        </w:rPr>
      </w:pPr>
      <w:r>
        <w:rPr>
          <w:rFonts w:ascii="Times New Roman"/>
          <w:position w:val="25"/>
          <w:sz w:val="20"/>
        </w:rPr>
        <w:drawing>
          <wp:inline distT="0" distB="0" distL="0" distR="0">
            <wp:extent cx="1483952" cy="396335"/>
            <wp:effectExtent l="0" t="0" r="0" b="0"/>
            <wp:docPr id="2" name="Image 2" descr="Fred Hutchinson Cancer Research Center and NMSU Logo "/>
            <wp:cNvGraphicFramePr>
              <a:graphicFrameLocks/>
            </wp:cNvGraphicFramePr>
            <a:graphic>
              <a:graphicData uri="http://schemas.openxmlformats.org/drawingml/2006/picture">
                <pic:pic>
                  <pic:nvPicPr>
                    <pic:cNvPr id="2" name="Image 2" descr="Fred Hutchinson Cancer Research Center and NMSU Logo "/>
                    <pic:cNvPicPr/>
                  </pic:nvPicPr>
                  <pic:blipFill>
                    <a:blip r:embed="rId6" cstate="print"/>
                    <a:stretch>
                      <a:fillRect/>
                    </a:stretch>
                  </pic:blipFill>
                  <pic:spPr>
                    <a:xfrm>
                      <a:off x="0" y="0"/>
                      <a:ext cx="1483952" cy="396335"/>
                    </a:xfrm>
                    <a:prstGeom prst="rect">
                      <a:avLst/>
                    </a:prstGeom>
                  </pic:spPr>
                </pic:pic>
              </a:graphicData>
            </a:graphic>
          </wp:inline>
        </w:drawing>
      </w:r>
      <w:r>
        <w:rPr>
          <w:rFonts w:ascii="Times New Roman"/>
          <w:position w:val="25"/>
          <w:sz w:val="20"/>
        </w:rPr>
      </w:r>
      <w:r>
        <w:rPr>
          <w:rFonts w:ascii="Times New Roman"/>
          <w:position w:val="25"/>
          <w:sz w:val="20"/>
        </w:rPr>
        <w:tab/>
      </w:r>
      <w:r>
        <w:rPr>
          <w:rFonts w:ascii="Times New Roman"/>
          <w:sz w:val="20"/>
        </w:rPr>
        <w:drawing>
          <wp:inline distT="0" distB="0" distL="0" distR="0">
            <wp:extent cx="561772" cy="657225"/>
            <wp:effectExtent l="0" t="0" r="0" b="0"/>
            <wp:docPr id="3" name="Image 3" descr="Fred Hutchinson Cancer Research Center and NMSU Logo "/>
            <wp:cNvGraphicFramePr>
              <a:graphicFrameLocks/>
            </wp:cNvGraphicFramePr>
            <a:graphic>
              <a:graphicData uri="http://schemas.openxmlformats.org/drawingml/2006/picture">
                <pic:pic>
                  <pic:nvPicPr>
                    <pic:cNvPr id="3" name="Image 3" descr="Fred Hutchinson Cancer Research Center and NMSU Logo "/>
                    <pic:cNvPicPr/>
                  </pic:nvPicPr>
                  <pic:blipFill>
                    <a:blip r:embed="rId7" cstate="print"/>
                    <a:stretch>
                      <a:fillRect/>
                    </a:stretch>
                  </pic:blipFill>
                  <pic:spPr>
                    <a:xfrm>
                      <a:off x="0" y="0"/>
                      <a:ext cx="561772" cy="657225"/>
                    </a:xfrm>
                    <a:prstGeom prst="rect">
                      <a:avLst/>
                    </a:prstGeom>
                  </pic:spPr>
                </pic:pic>
              </a:graphicData>
            </a:graphic>
          </wp:inline>
        </w:drawing>
      </w:r>
      <w:r>
        <w:rPr>
          <w:rFonts w:ascii="Times New Roman"/>
          <w:sz w:val="20"/>
        </w:rPr>
      </w:r>
    </w:p>
    <w:p>
      <w:pPr>
        <w:pStyle w:val="Title"/>
      </w:pPr>
      <w:r>
        <w:rPr>
          <w:color w:val="72D1F2"/>
        </w:rPr>
        <w:t>Proposal</w:t>
      </w:r>
      <w:r>
        <w:rPr>
          <w:color w:val="72D1F2"/>
          <w:spacing w:val="37"/>
        </w:rPr>
        <w:t> </w:t>
      </w:r>
      <w:r>
        <w:rPr>
          <w:color w:val="72D1F2"/>
        </w:rPr>
        <w:t>Evaluation</w:t>
      </w:r>
      <w:r>
        <w:rPr>
          <w:color w:val="72D1F2"/>
          <w:spacing w:val="39"/>
        </w:rPr>
        <w:t> </w:t>
      </w:r>
      <w:r>
        <w:rPr>
          <w:color w:val="72D1F2"/>
          <w:spacing w:val="-2"/>
        </w:rPr>
        <w:t>Template</w:t>
      </w:r>
    </w:p>
    <w:p>
      <w:pPr>
        <w:tabs>
          <w:tab w:pos="11116" w:val="left" w:leader="none"/>
        </w:tabs>
        <w:spacing w:before="224"/>
        <w:ind w:left="432" w:right="0" w:firstLine="0"/>
        <w:jc w:val="left"/>
        <w:rPr>
          <w:rFonts w:ascii="Arial"/>
          <w:b/>
          <w:sz w:val="22"/>
        </w:rPr>
      </w:pPr>
      <w:r>
        <w:rPr>
          <w:rFonts w:ascii="Arial"/>
          <w:b/>
          <w:smallCaps/>
          <w:color w:val="000000"/>
          <w:sz w:val="22"/>
          <w:shd w:fill="72D1F2" w:color="auto" w:val="clear"/>
        </w:rPr>
        <w:t>Evaluation</w:t>
      </w:r>
      <w:r>
        <w:rPr>
          <w:rFonts w:ascii="Arial"/>
          <w:b/>
          <w:smallCaps/>
          <w:color w:val="000000"/>
          <w:spacing w:val="-9"/>
          <w:sz w:val="22"/>
          <w:shd w:fill="72D1F2" w:color="auto" w:val="clear"/>
        </w:rPr>
        <w:t> </w:t>
      </w:r>
      <w:r>
        <w:rPr>
          <w:rFonts w:ascii="Arial"/>
          <w:b/>
          <w:smallCaps/>
          <w:color w:val="000000"/>
          <w:spacing w:val="-2"/>
          <w:sz w:val="22"/>
          <w:shd w:fill="72D1F2" w:color="auto" w:val="clear"/>
        </w:rPr>
        <w:t>Instructions</w:t>
      </w:r>
      <w:r>
        <w:rPr>
          <w:rFonts w:ascii="Arial"/>
          <w:b/>
          <w:smallCaps/>
          <w:color w:val="000000"/>
          <w:sz w:val="22"/>
          <w:shd w:fill="72D1F2" w:color="auto" w:val="clear"/>
        </w:rPr>
        <w:tab/>
      </w:r>
    </w:p>
    <w:p>
      <w:pPr>
        <w:pStyle w:val="BodyText"/>
        <w:spacing w:line="252" w:lineRule="auto" w:before="83"/>
        <w:ind w:left="432" w:right="551"/>
      </w:pPr>
      <w:r>
        <w:rPr/>
        <w:drawing>
          <wp:anchor distT="0" distB="0" distL="0" distR="0" allowOverlap="1" layoutInCell="1" locked="0" behindDoc="1" simplePos="0" relativeHeight="487429120">
            <wp:simplePos x="0" y="0"/>
            <wp:positionH relativeFrom="page">
              <wp:posOffset>1032968</wp:posOffset>
            </wp:positionH>
            <wp:positionV relativeFrom="paragraph">
              <wp:posOffset>330232</wp:posOffset>
            </wp:positionV>
            <wp:extent cx="6040351" cy="6050279"/>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6040351" cy="6050279"/>
                    </a:xfrm>
                    <a:prstGeom prst="rect">
                      <a:avLst/>
                    </a:prstGeom>
                  </pic:spPr>
                </pic:pic>
              </a:graphicData>
            </a:graphic>
          </wp:anchor>
        </w:drawing>
      </w:r>
      <w:r>
        <w:rPr>
          <w:w w:val="105"/>
        </w:rPr>
        <w:t>Use a 1 -9 rating for each of the following areas (1 – 2 = outstanding; 3 = excellent; 4 -6 = average; 7 -9 = poor). Reviewers should not only consider the relative number of strengths and weaknesses noted, but also the importance of these strengths and weaknesses to the criteria or to the overall impact when determining a score. For</w:t>
      </w:r>
      <w:r>
        <w:rPr>
          <w:spacing w:val="-3"/>
          <w:w w:val="105"/>
        </w:rPr>
        <w:t> </w:t>
      </w:r>
      <w:r>
        <w:rPr>
          <w:w w:val="105"/>
        </w:rPr>
        <w:t>example,</w:t>
      </w:r>
      <w:r>
        <w:rPr>
          <w:spacing w:val="-4"/>
          <w:w w:val="105"/>
        </w:rPr>
        <w:t> </w:t>
      </w:r>
      <w:r>
        <w:rPr>
          <w:w w:val="105"/>
        </w:rPr>
        <w:t>a</w:t>
      </w:r>
      <w:r>
        <w:rPr>
          <w:spacing w:val="-3"/>
          <w:w w:val="105"/>
        </w:rPr>
        <w:t> </w:t>
      </w:r>
      <w:r>
        <w:rPr>
          <w:w w:val="105"/>
        </w:rPr>
        <w:t>major</w:t>
      </w:r>
      <w:r>
        <w:rPr>
          <w:spacing w:val="-3"/>
          <w:w w:val="105"/>
        </w:rPr>
        <w:t> </w:t>
      </w:r>
      <w:r>
        <w:rPr>
          <w:w w:val="105"/>
        </w:rPr>
        <w:t>strength</w:t>
      </w:r>
      <w:r>
        <w:rPr>
          <w:spacing w:val="-3"/>
          <w:w w:val="105"/>
        </w:rPr>
        <w:t> </w:t>
      </w:r>
      <w:r>
        <w:rPr>
          <w:w w:val="105"/>
        </w:rPr>
        <w:t>may</w:t>
      </w:r>
      <w:r>
        <w:rPr>
          <w:spacing w:val="-3"/>
          <w:w w:val="105"/>
        </w:rPr>
        <w:t> </w:t>
      </w:r>
      <w:r>
        <w:rPr>
          <w:w w:val="105"/>
        </w:rPr>
        <w:t>outweigh</w:t>
      </w:r>
      <w:r>
        <w:rPr>
          <w:spacing w:val="-3"/>
          <w:w w:val="105"/>
        </w:rPr>
        <w:t> </w:t>
      </w:r>
      <w:r>
        <w:rPr>
          <w:w w:val="105"/>
        </w:rPr>
        <w:t>many</w:t>
      </w:r>
      <w:r>
        <w:rPr>
          <w:spacing w:val="-3"/>
          <w:w w:val="105"/>
        </w:rPr>
        <w:t> </w:t>
      </w:r>
      <w:r>
        <w:rPr>
          <w:w w:val="105"/>
        </w:rPr>
        <w:t>minor</w:t>
      </w:r>
      <w:r>
        <w:rPr>
          <w:spacing w:val="-3"/>
          <w:w w:val="105"/>
        </w:rPr>
        <w:t> </w:t>
      </w:r>
      <w:r>
        <w:rPr>
          <w:w w:val="105"/>
        </w:rPr>
        <w:t>and</w:t>
      </w:r>
      <w:r>
        <w:rPr>
          <w:spacing w:val="-3"/>
          <w:w w:val="105"/>
        </w:rPr>
        <w:t> </w:t>
      </w:r>
      <w:r>
        <w:rPr>
          <w:w w:val="105"/>
        </w:rPr>
        <w:t>correctable</w:t>
      </w:r>
      <w:r>
        <w:rPr>
          <w:spacing w:val="-3"/>
          <w:w w:val="105"/>
        </w:rPr>
        <w:t> </w:t>
      </w:r>
      <w:r>
        <w:rPr>
          <w:w w:val="105"/>
        </w:rPr>
        <w:t>weaknesses.</w:t>
      </w:r>
      <w:r>
        <w:rPr>
          <w:spacing w:val="-4"/>
          <w:w w:val="105"/>
        </w:rPr>
        <w:t> </w:t>
      </w:r>
      <w:r>
        <w:rPr>
          <w:w w:val="105"/>
        </w:rPr>
        <w:t>The</w:t>
      </w:r>
      <w:r>
        <w:rPr>
          <w:spacing w:val="-3"/>
          <w:w w:val="105"/>
        </w:rPr>
        <w:t> </w:t>
      </w:r>
      <w:r>
        <w:rPr>
          <w:w w:val="105"/>
        </w:rPr>
        <w:t>table</w:t>
      </w:r>
      <w:r>
        <w:rPr>
          <w:spacing w:val="-3"/>
          <w:w w:val="105"/>
        </w:rPr>
        <w:t> </w:t>
      </w:r>
      <w:r>
        <w:rPr>
          <w:w w:val="105"/>
        </w:rPr>
        <w:t>below</w:t>
      </w:r>
      <w:r>
        <w:rPr>
          <w:spacing w:val="-2"/>
          <w:w w:val="105"/>
        </w:rPr>
        <w:t> </w:t>
      </w:r>
      <w:r>
        <w:rPr>
          <w:w w:val="105"/>
        </w:rPr>
        <w:t>provides</w:t>
      </w:r>
    </w:p>
    <w:p>
      <w:pPr>
        <w:pStyle w:val="BodyText"/>
        <w:spacing w:before="13" w:after="1"/>
      </w:pPr>
    </w:p>
    <w:tbl>
      <w:tblPr>
        <w:tblW w:w="0" w:type="auto"/>
        <w:jc w:val="left"/>
        <w:tblInd w:w="433" w:type="dxa"/>
        <w:tblBorders>
          <w:top w:val="single" w:sz="12" w:space="0" w:color="72D2F2"/>
          <w:left w:val="single" w:sz="12" w:space="0" w:color="72D2F2"/>
          <w:bottom w:val="single" w:sz="12" w:space="0" w:color="72D2F2"/>
          <w:right w:val="single" w:sz="12" w:space="0" w:color="72D2F2"/>
          <w:insideH w:val="single" w:sz="12" w:space="0" w:color="72D2F2"/>
          <w:insideV w:val="single" w:sz="12" w:space="0" w:color="72D2F2"/>
        </w:tblBorders>
        <w:tblLayout w:type="fixed"/>
        <w:tblCellMar>
          <w:top w:w="0" w:type="dxa"/>
          <w:left w:w="0" w:type="dxa"/>
          <w:bottom w:w="0" w:type="dxa"/>
          <w:right w:w="0" w:type="dxa"/>
        </w:tblCellMar>
        <w:tblLook w:val="01E0"/>
      </w:tblPr>
      <w:tblGrid>
        <w:gridCol w:w="1994"/>
        <w:gridCol w:w="1046"/>
        <w:gridCol w:w="1564"/>
        <w:gridCol w:w="6138"/>
      </w:tblGrid>
      <w:tr>
        <w:trPr>
          <w:trHeight w:val="215" w:hRule="atLeast"/>
        </w:trPr>
        <w:tc>
          <w:tcPr>
            <w:tcW w:w="1994" w:type="dxa"/>
            <w:tcBorders>
              <w:top w:val="nil"/>
              <w:left w:val="nil"/>
              <w:bottom w:val="nil"/>
              <w:right w:val="nil"/>
            </w:tcBorders>
            <w:shd w:val="clear" w:color="auto" w:fill="72D2F2"/>
          </w:tcPr>
          <w:p>
            <w:pPr>
              <w:pStyle w:val="TableParagraph"/>
              <w:spacing w:line="187" w:lineRule="exact"/>
              <w:ind w:left="20"/>
              <w:rPr>
                <w:rFonts w:ascii="Arial"/>
                <w:b/>
                <w:sz w:val="17"/>
              </w:rPr>
            </w:pPr>
            <w:r>
              <w:rPr>
                <w:rFonts w:ascii="Arial"/>
                <w:b/>
                <w:spacing w:val="-2"/>
                <w:w w:val="105"/>
                <w:sz w:val="17"/>
              </w:rPr>
              <w:t>IMPACT</w:t>
            </w:r>
          </w:p>
        </w:tc>
        <w:tc>
          <w:tcPr>
            <w:tcW w:w="1046" w:type="dxa"/>
            <w:tcBorders>
              <w:top w:val="nil"/>
              <w:left w:val="nil"/>
              <w:bottom w:val="nil"/>
              <w:right w:val="nil"/>
            </w:tcBorders>
            <w:shd w:val="clear" w:color="auto" w:fill="72D2F2"/>
          </w:tcPr>
          <w:p>
            <w:pPr>
              <w:pStyle w:val="TableParagraph"/>
              <w:spacing w:line="187" w:lineRule="exact"/>
              <w:ind w:left="22"/>
              <w:rPr>
                <w:rFonts w:ascii="Arial"/>
                <w:b/>
                <w:sz w:val="17"/>
              </w:rPr>
            </w:pPr>
            <w:r>
              <w:rPr>
                <w:rFonts w:ascii="Arial"/>
                <w:b/>
                <w:spacing w:val="-2"/>
                <w:w w:val="105"/>
                <w:sz w:val="17"/>
              </w:rPr>
              <w:t>SCORE</w:t>
            </w:r>
          </w:p>
        </w:tc>
        <w:tc>
          <w:tcPr>
            <w:tcW w:w="1564" w:type="dxa"/>
            <w:tcBorders>
              <w:top w:val="nil"/>
              <w:left w:val="nil"/>
              <w:bottom w:val="nil"/>
              <w:right w:val="nil"/>
            </w:tcBorders>
            <w:shd w:val="clear" w:color="auto" w:fill="72D2F2"/>
          </w:tcPr>
          <w:p>
            <w:pPr>
              <w:pStyle w:val="TableParagraph"/>
              <w:spacing w:line="187" w:lineRule="exact"/>
              <w:ind w:left="26"/>
              <w:rPr>
                <w:rFonts w:ascii="Arial"/>
                <w:b/>
                <w:sz w:val="17"/>
              </w:rPr>
            </w:pPr>
            <w:r>
              <w:rPr>
                <w:rFonts w:ascii="Arial"/>
                <w:b/>
                <w:spacing w:val="-2"/>
                <w:w w:val="105"/>
                <w:sz w:val="17"/>
              </w:rPr>
              <w:t>DESCRIPTOR</w:t>
            </w:r>
          </w:p>
        </w:tc>
        <w:tc>
          <w:tcPr>
            <w:tcW w:w="6138" w:type="dxa"/>
            <w:tcBorders>
              <w:top w:val="nil"/>
              <w:left w:val="nil"/>
              <w:bottom w:val="nil"/>
              <w:right w:val="nil"/>
            </w:tcBorders>
            <w:shd w:val="clear" w:color="auto" w:fill="72D2F2"/>
          </w:tcPr>
          <w:p>
            <w:pPr>
              <w:pStyle w:val="TableParagraph"/>
              <w:spacing w:line="187" w:lineRule="exact"/>
              <w:ind w:left="25"/>
              <w:rPr>
                <w:rFonts w:ascii="Arial"/>
                <w:b/>
                <w:sz w:val="17"/>
              </w:rPr>
            </w:pPr>
            <w:r>
              <w:rPr>
                <w:rFonts w:ascii="Arial"/>
                <w:b/>
                <w:w w:val="105"/>
                <w:sz w:val="17"/>
              </w:rPr>
              <w:t>ADDITIONAL</w:t>
            </w:r>
            <w:r>
              <w:rPr>
                <w:rFonts w:ascii="Arial"/>
                <w:b/>
                <w:spacing w:val="-1"/>
                <w:w w:val="105"/>
                <w:sz w:val="17"/>
              </w:rPr>
              <w:t> </w:t>
            </w:r>
            <w:r>
              <w:rPr>
                <w:rFonts w:ascii="Arial"/>
                <w:b/>
                <w:w w:val="105"/>
                <w:sz w:val="17"/>
              </w:rPr>
              <w:t>GUIDANCE</w:t>
            </w:r>
            <w:r>
              <w:rPr>
                <w:rFonts w:ascii="Arial"/>
                <w:b/>
                <w:spacing w:val="-1"/>
                <w:w w:val="105"/>
                <w:sz w:val="17"/>
              </w:rPr>
              <w:t> </w:t>
            </w:r>
            <w:r>
              <w:rPr>
                <w:rFonts w:ascii="Arial"/>
                <w:b/>
                <w:w w:val="105"/>
                <w:sz w:val="17"/>
              </w:rPr>
              <w:t>ON</w:t>
            </w:r>
            <w:r>
              <w:rPr>
                <w:rFonts w:ascii="Arial"/>
                <w:b/>
                <w:spacing w:val="-1"/>
                <w:w w:val="105"/>
                <w:sz w:val="17"/>
              </w:rPr>
              <w:t> </w:t>
            </w:r>
            <w:r>
              <w:rPr>
                <w:rFonts w:ascii="Arial"/>
                <w:b/>
                <w:w w:val="105"/>
                <w:sz w:val="17"/>
              </w:rPr>
              <w:t>STRENGTHS</w:t>
            </w:r>
            <w:r>
              <w:rPr>
                <w:rFonts w:ascii="Arial"/>
                <w:b/>
                <w:spacing w:val="-1"/>
                <w:w w:val="105"/>
                <w:sz w:val="17"/>
              </w:rPr>
              <w:t> </w:t>
            </w:r>
            <w:r>
              <w:rPr>
                <w:rFonts w:ascii="Arial"/>
                <w:b/>
                <w:w w:val="105"/>
                <w:sz w:val="17"/>
              </w:rPr>
              <w:t>AND</w:t>
            </w:r>
            <w:r>
              <w:rPr>
                <w:rFonts w:ascii="Arial"/>
                <w:b/>
                <w:spacing w:val="-1"/>
                <w:w w:val="105"/>
                <w:sz w:val="17"/>
              </w:rPr>
              <w:t> </w:t>
            </w:r>
            <w:r>
              <w:rPr>
                <w:rFonts w:ascii="Arial"/>
                <w:b/>
                <w:spacing w:val="-2"/>
                <w:w w:val="105"/>
                <w:sz w:val="17"/>
              </w:rPr>
              <w:t>WEAKNESSES</w:t>
            </w:r>
          </w:p>
        </w:tc>
      </w:tr>
      <w:tr>
        <w:trPr>
          <w:trHeight w:val="260" w:hRule="atLeast"/>
        </w:trPr>
        <w:tc>
          <w:tcPr>
            <w:tcW w:w="1994" w:type="dxa"/>
            <w:tcBorders>
              <w:right w:val="single" w:sz="8" w:space="0" w:color="72D2F2"/>
            </w:tcBorders>
          </w:tcPr>
          <w:p>
            <w:pPr>
              <w:pStyle w:val="TableParagraph"/>
              <w:spacing w:before="0"/>
              <w:jc w:val="left"/>
              <w:rPr>
                <w:rFonts w:ascii="Times New Roman"/>
                <w:sz w:val="18"/>
              </w:rPr>
            </w:pPr>
          </w:p>
        </w:tc>
        <w:tc>
          <w:tcPr>
            <w:tcW w:w="1046" w:type="dxa"/>
            <w:tcBorders>
              <w:left w:val="single" w:sz="8" w:space="0" w:color="72D2F2"/>
              <w:right w:val="single" w:sz="8" w:space="0" w:color="72D2F2"/>
            </w:tcBorders>
          </w:tcPr>
          <w:p>
            <w:pPr>
              <w:pStyle w:val="TableParagraph"/>
              <w:spacing w:before="22"/>
              <w:ind w:left="22"/>
              <w:rPr>
                <w:sz w:val="18"/>
              </w:rPr>
            </w:pPr>
            <w:r>
              <w:rPr>
                <w:spacing w:val="-10"/>
                <w:w w:val="105"/>
                <w:sz w:val="18"/>
              </w:rPr>
              <w:t>1</w:t>
            </w:r>
          </w:p>
        </w:tc>
        <w:tc>
          <w:tcPr>
            <w:tcW w:w="1564" w:type="dxa"/>
            <w:tcBorders>
              <w:left w:val="single" w:sz="8" w:space="0" w:color="72D2F2"/>
              <w:right w:val="single" w:sz="8" w:space="0" w:color="72D2F2"/>
            </w:tcBorders>
          </w:tcPr>
          <w:p>
            <w:pPr>
              <w:pStyle w:val="TableParagraph"/>
              <w:spacing w:before="22"/>
              <w:ind w:left="27"/>
              <w:rPr>
                <w:sz w:val="18"/>
              </w:rPr>
            </w:pPr>
            <w:r>
              <w:rPr>
                <w:spacing w:val="-2"/>
                <w:w w:val="105"/>
                <w:sz w:val="18"/>
              </w:rPr>
              <w:t>Exceptional</w:t>
            </w:r>
          </w:p>
        </w:tc>
        <w:tc>
          <w:tcPr>
            <w:tcW w:w="6138" w:type="dxa"/>
            <w:tcBorders>
              <w:left w:val="single" w:sz="8" w:space="0" w:color="72D2F2"/>
              <w:right w:val="single" w:sz="8" w:space="0" w:color="72D2F2"/>
            </w:tcBorders>
          </w:tcPr>
          <w:p>
            <w:pPr>
              <w:pStyle w:val="TableParagraph"/>
              <w:spacing w:before="22"/>
              <w:ind w:left="24" w:right="2"/>
              <w:rPr>
                <w:sz w:val="18"/>
              </w:rPr>
            </w:pPr>
            <w:r>
              <w:rPr>
                <w:w w:val="105"/>
                <w:sz w:val="18"/>
              </w:rPr>
              <w:t>Exceptionally</w:t>
            </w:r>
            <w:r>
              <w:rPr>
                <w:spacing w:val="-1"/>
                <w:w w:val="105"/>
                <w:sz w:val="18"/>
              </w:rPr>
              <w:t> </w:t>
            </w:r>
            <w:r>
              <w:rPr>
                <w:w w:val="105"/>
                <w:sz w:val="18"/>
              </w:rPr>
              <w:t>strong with</w:t>
            </w:r>
            <w:r>
              <w:rPr>
                <w:spacing w:val="-1"/>
                <w:w w:val="105"/>
                <w:sz w:val="18"/>
              </w:rPr>
              <w:t> </w:t>
            </w:r>
            <w:r>
              <w:rPr>
                <w:w w:val="105"/>
                <w:sz w:val="18"/>
              </w:rPr>
              <w:t>essentially no </w:t>
            </w:r>
            <w:r>
              <w:rPr>
                <w:spacing w:val="-2"/>
                <w:w w:val="105"/>
                <w:sz w:val="18"/>
              </w:rPr>
              <w:t>weaknesses</w:t>
            </w:r>
          </w:p>
        </w:tc>
      </w:tr>
      <w:tr>
        <w:trPr>
          <w:trHeight w:val="214" w:hRule="atLeast"/>
        </w:trPr>
        <w:tc>
          <w:tcPr>
            <w:tcW w:w="1994" w:type="dxa"/>
            <w:tcBorders>
              <w:right w:val="single" w:sz="8" w:space="0" w:color="72D2F2"/>
            </w:tcBorders>
          </w:tcPr>
          <w:p>
            <w:pPr>
              <w:pStyle w:val="TableParagraph"/>
              <w:spacing w:line="189" w:lineRule="exact" w:before="5"/>
              <w:ind w:left="15"/>
              <w:rPr>
                <w:sz w:val="18"/>
              </w:rPr>
            </w:pPr>
            <w:r>
              <w:rPr>
                <w:w w:val="105"/>
                <w:sz w:val="18"/>
              </w:rPr>
              <w:t>High </w:t>
            </w:r>
            <w:r>
              <w:rPr>
                <w:spacing w:val="-2"/>
                <w:w w:val="105"/>
                <w:sz w:val="18"/>
              </w:rPr>
              <w:t>Impact</w:t>
            </w:r>
          </w:p>
        </w:tc>
        <w:tc>
          <w:tcPr>
            <w:tcW w:w="1046" w:type="dxa"/>
            <w:tcBorders>
              <w:left w:val="single" w:sz="8" w:space="0" w:color="72D2F2"/>
              <w:right w:val="single" w:sz="8" w:space="0" w:color="72D2F2"/>
            </w:tcBorders>
            <w:shd w:val="clear" w:color="auto" w:fill="EBEBEB"/>
          </w:tcPr>
          <w:p>
            <w:pPr>
              <w:pStyle w:val="TableParagraph"/>
              <w:spacing w:line="189" w:lineRule="exact" w:before="5"/>
              <w:ind w:left="22"/>
              <w:rPr>
                <w:sz w:val="18"/>
              </w:rPr>
            </w:pPr>
            <w:r>
              <w:rPr>
                <w:spacing w:val="-10"/>
                <w:w w:val="105"/>
                <w:sz w:val="18"/>
              </w:rPr>
              <w:t>2</w:t>
            </w:r>
          </w:p>
        </w:tc>
        <w:tc>
          <w:tcPr>
            <w:tcW w:w="1564" w:type="dxa"/>
            <w:tcBorders>
              <w:left w:val="single" w:sz="8" w:space="0" w:color="72D2F2"/>
              <w:right w:val="single" w:sz="8" w:space="0" w:color="72D2F2"/>
            </w:tcBorders>
            <w:shd w:val="clear" w:color="auto" w:fill="EBEBEB"/>
          </w:tcPr>
          <w:p>
            <w:pPr>
              <w:pStyle w:val="TableParagraph"/>
              <w:spacing w:line="189" w:lineRule="exact" w:before="5"/>
              <w:ind w:left="27" w:right="1"/>
              <w:rPr>
                <w:sz w:val="18"/>
              </w:rPr>
            </w:pPr>
            <w:r>
              <w:rPr>
                <w:spacing w:val="-2"/>
                <w:w w:val="105"/>
                <w:sz w:val="18"/>
              </w:rPr>
              <w:t>Outstanding</w:t>
            </w:r>
          </w:p>
        </w:tc>
        <w:tc>
          <w:tcPr>
            <w:tcW w:w="6138" w:type="dxa"/>
            <w:tcBorders>
              <w:left w:val="single" w:sz="8" w:space="0" w:color="72D2F2"/>
              <w:right w:val="single" w:sz="8" w:space="0" w:color="72D2F2"/>
            </w:tcBorders>
            <w:shd w:val="clear" w:color="auto" w:fill="EBEBEB"/>
          </w:tcPr>
          <w:p>
            <w:pPr>
              <w:pStyle w:val="TableParagraph"/>
              <w:spacing w:line="189" w:lineRule="exact" w:before="5"/>
              <w:ind w:left="24" w:right="2"/>
              <w:rPr>
                <w:sz w:val="18"/>
              </w:rPr>
            </w:pPr>
            <w:r>
              <w:rPr>
                <w:w w:val="105"/>
                <w:sz w:val="18"/>
              </w:rPr>
              <w:t>Extremely</w:t>
            </w:r>
            <w:r>
              <w:rPr>
                <w:spacing w:val="-1"/>
                <w:w w:val="105"/>
                <w:sz w:val="18"/>
              </w:rPr>
              <w:t> </w:t>
            </w:r>
            <w:r>
              <w:rPr>
                <w:w w:val="105"/>
                <w:sz w:val="18"/>
              </w:rPr>
              <w:t>strong with</w:t>
            </w:r>
            <w:r>
              <w:rPr>
                <w:spacing w:val="-1"/>
                <w:w w:val="105"/>
                <w:sz w:val="18"/>
              </w:rPr>
              <w:t> </w:t>
            </w:r>
            <w:r>
              <w:rPr>
                <w:w w:val="105"/>
                <w:sz w:val="18"/>
              </w:rPr>
              <w:t>negligible </w:t>
            </w:r>
            <w:r>
              <w:rPr>
                <w:spacing w:val="-2"/>
                <w:w w:val="105"/>
                <w:sz w:val="18"/>
              </w:rPr>
              <w:t>weaknesses</w:t>
            </w:r>
          </w:p>
        </w:tc>
      </w:tr>
      <w:tr>
        <w:trPr>
          <w:trHeight w:val="272" w:hRule="atLeast"/>
        </w:trPr>
        <w:tc>
          <w:tcPr>
            <w:tcW w:w="1994" w:type="dxa"/>
            <w:tcBorders>
              <w:right w:val="single" w:sz="8" w:space="0" w:color="72D2F2"/>
            </w:tcBorders>
          </w:tcPr>
          <w:p>
            <w:pPr>
              <w:pStyle w:val="TableParagraph"/>
              <w:spacing w:before="0"/>
              <w:jc w:val="left"/>
              <w:rPr>
                <w:rFonts w:ascii="Times New Roman"/>
                <w:sz w:val="18"/>
              </w:rPr>
            </w:pPr>
          </w:p>
        </w:tc>
        <w:tc>
          <w:tcPr>
            <w:tcW w:w="1046" w:type="dxa"/>
            <w:tcBorders>
              <w:left w:val="single" w:sz="8" w:space="0" w:color="72D2F2"/>
              <w:right w:val="single" w:sz="8" w:space="0" w:color="72D2F2"/>
            </w:tcBorders>
          </w:tcPr>
          <w:p>
            <w:pPr>
              <w:pStyle w:val="TableParagraph"/>
              <w:spacing w:before="34"/>
              <w:ind w:left="22"/>
              <w:rPr>
                <w:sz w:val="18"/>
              </w:rPr>
            </w:pPr>
            <w:r>
              <w:rPr>
                <w:spacing w:val="-10"/>
                <w:w w:val="105"/>
                <w:sz w:val="18"/>
              </w:rPr>
              <w:t>3</w:t>
            </w:r>
          </w:p>
        </w:tc>
        <w:tc>
          <w:tcPr>
            <w:tcW w:w="1564" w:type="dxa"/>
            <w:tcBorders>
              <w:left w:val="single" w:sz="8" w:space="0" w:color="72D2F2"/>
              <w:right w:val="single" w:sz="8" w:space="0" w:color="72D2F2"/>
            </w:tcBorders>
          </w:tcPr>
          <w:p>
            <w:pPr>
              <w:pStyle w:val="TableParagraph"/>
              <w:spacing w:before="34"/>
              <w:ind w:left="27"/>
              <w:rPr>
                <w:sz w:val="18"/>
              </w:rPr>
            </w:pPr>
            <w:r>
              <w:rPr>
                <w:spacing w:val="-2"/>
                <w:w w:val="105"/>
                <w:sz w:val="18"/>
              </w:rPr>
              <w:t>Excellent</w:t>
            </w:r>
          </w:p>
        </w:tc>
        <w:tc>
          <w:tcPr>
            <w:tcW w:w="6138" w:type="dxa"/>
            <w:tcBorders>
              <w:left w:val="single" w:sz="8" w:space="0" w:color="72D2F2"/>
              <w:right w:val="single" w:sz="8" w:space="0" w:color="72D2F2"/>
            </w:tcBorders>
          </w:tcPr>
          <w:p>
            <w:pPr>
              <w:pStyle w:val="TableParagraph"/>
              <w:spacing w:before="34"/>
              <w:ind w:left="24" w:right="2"/>
              <w:rPr>
                <w:sz w:val="18"/>
              </w:rPr>
            </w:pPr>
            <w:r>
              <w:rPr>
                <w:w w:val="105"/>
                <w:sz w:val="18"/>
              </w:rPr>
              <w:t>Very strong with only</w:t>
            </w:r>
            <w:r>
              <w:rPr>
                <w:spacing w:val="1"/>
                <w:w w:val="105"/>
                <w:sz w:val="18"/>
              </w:rPr>
              <w:t> </w:t>
            </w:r>
            <w:r>
              <w:rPr>
                <w:w w:val="105"/>
                <w:sz w:val="18"/>
              </w:rPr>
              <w:t>some minor</w:t>
            </w:r>
            <w:r>
              <w:rPr>
                <w:spacing w:val="-1"/>
                <w:w w:val="105"/>
                <w:sz w:val="18"/>
              </w:rPr>
              <w:t> </w:t>
            </w:r>
            <w:r>
              <w:rPr>
                <w:spacing w:val="-2"/>
                <w:w w:val="105"/>
                <w:sz w:val="18"/>
              </w:rPr>
              <w:t>weaknesses</w:t>
            </w:r>
          </w:p>
        </w:tc>
      </w:tr>
      <w:tr>
        <w:trPr>
          <w:trHeight w:val="267" w:hRule="atLeast"/>
        </w:trPr>
        <w:tc>
          <w:tcPr>
            <w:tcW w:w="1994" w:type="dxa"/>
            <w:tcBorders>
              <w:right w:val="single" w:sz="8" w:space="0" w:color="72D2F2"/>
            </w:tcBorders>
          </w:tcPr>
          <w:p>
            <w:pPr>
              <w:pStyle w:val="TableParagraph"/>
              <w:spacing w:before="0"/>
              <w:jc w:val="left"/>
              <w:rPr>
                <w:rFonts w:ascii="Times New Roman"/>
                <w:sz w:val="18"/>
              </w:rPr>
            </w:pPr>
          </w:p>
        </w:tc>
        <w:tc>
          <w:tcPr>
            <w:tcW w:w="1046" w:type="dxa"/>
            <w:tcBorders>
              <w:left w:val="single" w:sz="8" w:space="0" w:color="72D2F2"/>
              <w:right w:val="single" w:sz="8" w:space="0" w:color="72D2F2"/>
            </w:tcBorders>
            <w:shd w:val="clear" w:color="auto" w:fill="EBEBEB"/>
          </w:tcPr>
          <w:p>
            <w:pPr>
              <w:pStyle w:val="TableParagraph"/>
              <w:spacing w:before="34"/>
              <w:ind w:left="22"/>
              <w:rPr>
                <w:sz w:val="18"/>
              </w:rPr>
            </w:pPr>
            <w:r>
              <w:rPr>
                <w:spacing w:val="-10"/>
                <w:w w:val="105"/>
                <w:sz w:val="18"/>
              </w:rPr>
              <w:t>4</w:t>
            </w:r>
          </w:p>
        </w:tc>
        <w:tc>
          <w:tcPr>
            <w:tcW w:w="1564" w:type="dxa"/>
            <w:tcBorders>
              <w:left w:val="single" w:sz="8" w:space="0" w:color="72D2F2"/>
              <w:right w:val="single" w:sz="8" w:space="0" w:color="72D2F2"/>
            </w:tcBorders>
            <w:shd w:val="clear" w:color="auto" w:fill="EBEBEB"/>
          </w:tcPr>
          <w:p>
            <w:pPr>
              <w:pStyle w:val="TableParagraph"/>
              <w:spacing w:before="34"/>
              <w:ind w:left="27" w:right="1"/>
              <w:rPr>
                <w:sz w:val="18"/>
              </w:rPr>
            </w:pPr>
            <w:r>
              <w:rPr>
                <w:w w:val="105"/>
                <w:sz w:val="18"/>
              </w:rPr>
              <w:t>Very</w:t>
            </w:r>
            <w:r>
              <w:rPr>
                <w:spacing w:val="-1"/>
                <w:w w:val="105"/>
                <w:sz w:val="18"/>
              </w:rPr>
              <w:t> </w:t>
            </w:r>
            <w:r>
              <w:rPr>
                <w:spacing w:val="-4"/>
                <w:w w:val="105"/>
                <w:sz w:val="18"/>
              </w:rPr>
              <w:t>Good</w:t>
            </w:r>
          </w:p>
        </w:tc>
        <w:tc>
          <w:tcPr>
            <w:tcW w:w="6138" w:type="dxa"/>
            <w:tcBorders>
              <w:left w:val="single" w:sz="8" w:space="0" w:color="72D2F2"/>
              <w:right w:val="single" w:sz="8" w:space="0" w:color="72D2F2"/>
            </w:tcBorders>
            <w:shd w:val="clear" w:color="auto" w:fill="EBEBEB"/>
          </w:tcPr>
          <w:p>
            <w:pPr>
              <w:pStyle w:val="TableParagraph"/>
              <w:spacing w:before="34"/>
              <w:ind w:left="24"/>
              <w:rPr>
                <w:sz w:val="18"/>
              </w:rPr>
            </w:pPr>
            <w:r>
              <w:rPr>
                <w:w w:val="105"/>
                <w:sz w:val="18"/>
              </w:rPr>
              <w:t>Strong but</w:t>
            </w:r>
            <w:r>
              <w:rPr>
                <w:spacing w:val="-1"/>
                <w:w w:val="105"/>
                <w:sz w:val="18"/>
              </w:rPr>
              <w:t> </w:t>
            </w:r>
            <w:r>
              <w:rPr>
                <w:w w:val="105"/>
                <w:sz w:val="18"/>
              </w:rPr>
              <w:t>with</w:t>
            </w:r>
            <w:r>
              <w:rPr>
                <w:spacing w:val="1"/>
                <w:w w:val="105"/>
                <w:sz w:val="18"/>
              </w:rPr>
              <w:t> </w:t>
            </w:r>
            <w:r>
              <w:rPr>
                <w:w w:val="105"/>
                <w:sz w:val="18"/>
              </w:rPr>
              <w:t>numerous minor</w:t>
            </w:r>
            <w:r>
              <w:rPr>
                <w:spacing w:val="-1"/>
                <w:w w:val="105"/>
                <w:sz w:val="18"/>
              </w:rPr>
              <w:t> </w:t>
            </w:r>
            <w:r>
              <w:rPr>
                <w:spacing w:val="-2"/>
                <w:w w:val="105"/>
                <w:sz w:val="18"/>
              </w:rPr>
              <w:t>weakness</w:t>
            </w:r>
          </w:p>
        </w:tc>
      </w:tr>
      <w:tr>
        <w:trPr>
          <w:trHeight w:val="214" w:hRule="atLeast"/>
        </w:trPr>
        <w:tc>
          <w:tcPr>
            <w:tcW w:w="1994" w:type="dxa"/>
            <w:tcBorders>
              <w:right w:val="single" w:sz="8" w:space="0" w:color="72D2F2"/>
            </w:tcBorders>
          </w:tcPr>
          <w:p>
            <w:pPr>
              <w:pStyle w:val="TableParagraph"/>
              <w:spacing w:line="189" w:lineRule="exact" w:before="5"/>
              <w:ind w:left="15"/>
              <w:rPr>
                <w:sz w:val="18"/>
              </w:rPr>
            </w:pPr>
            <w:r>
              <w:rPr>
                <w:w w:val="105"/>
                <w:sz w:val="18"/>
              </w:rPr>
              <w:t>Moderate</w:t>
            </w:r>
            <w:r>
              <w:rPr>
                <w:spacing w:val="-1"/>
                <w:w w:val="105"/>
                <w:sz w:val="18"/>
              </w:rPr>
              <w:t> </w:t>
            </w:r>
            <w:r>
              <w:rPr>
                <w:spacing w:val="-2"/>
                <w:w w:val="105"/>
                <w:sz w:val="18"/>
              </w:rPr>
              <w:t>Impact</w:t>
            </w:r>
          </w:p>
        </w:tc>
        <w:tc>
          <w:tcPr>
            <w:tcW w:w="1046" w:type="dxa"/>
            <w:tcBorders>
              <w:left w:val="single" w:sz="8" w:space="0" w:color="72D2F2"/>
              <w:right w:val="single" w:sz="8" w:space="0" w:color="72D2F2"/>
            </w:tcBorders>
          </w:tcPr>
          <w:p>
            <w:pPr>
              <w:pStyle w:val="TableParagraph"/>
              <w:spacing w:line="189" w:lineRule="exact" w:before="5"/>
              <w:ind w:left="22"/>
              <w:rPr>
                <w:sz w:val="18"/>
              </w:rPr>
            </w:pPr>
            <w:r>
              <w:rPr>
                <w:spacing w:val="-10"/>
                <w:w w:val="105"/>
                <w:sz w:val="18"/>
              </w:rPr>
              <w:t>5</w:t>
            </w:r>
          </w:p>
        </w:tc>
        <w:tc>
          <w:tcPr>
            <w:tcW w:w="1564" w:type="dxa"/>
            <w:tcBorders>
              <w:left w:val="single" w:sz="8" w:space="0" w:color="72D2F2"/>
              <w:right w:val="single" w:sz="8" w:space="0" w:color="72D2F2"/>
            </w:tcBorders>
          </w:tcPr>
          <w:p>
            <w:pPr>
              <w:pStyle w:val="TableParagraph"/>
              <w:spacing w:line="189" w:lineRule="exact" w:before="5"/>
              <w:ind w:left="27" w:right="1"/>
              <w:rPr>
                <w:sz w:val="18"/>
              </w:rPr>
            </w:pPr>
            <w:r>
              <w:rPr>
                <w:spacing w:val="-4"/>
                <w:w w:val="105"/>
                <w:sz w:val="18"/>
              </w:rPr>
              <w:t>Good</w:t>
            </w:r>
          </w:p>
        </w:tc>
        <w:tc>
          <w:tcPr>
            <w:tcW w:w="6138" w:type="dxa"/>
            <w:tcBorders>
              <w:left w:val="single" w:sz="8" w:space="0" w:color="72D2F2"/>
              <w:right w:val="single" w:sz="8" w:space="0" w:color="72D2F2"/>
            </w:tcBorders>
          </w:tcPr>
          <w:p>
            <w:pPr>
              <w:pStyle w:val="TableParagraph"/>
              <w:spacing w:line="189" w:lineRule="exact" w:before="5"/>
              <w:ind w:left="24" w:right="2"/>
              <w:rPr>
                <w:sz w:val="18"/>
              </w:rPr>
            </w:pPr>
            <w:r>
              <w:rPr>
                <w:w w:val="105"/>
                <w:sz w:val="18"/>
              </w:rPr>
              <w:t>Strong but</w:t>
            </w:r>
            <w:r>
              <w:rPr>
                <w:spacing w:val="-1"/>
                <w:w w:val="105"/>
                <w:sz w:val="18"/>
              </w:rPr>
              <w:t> </w:t>
            </w:r>
            <w:r>
              <w:rPr>
                <w:w w:val="105"/>
                <w:sz w:val="18"/>
              </w:rPr>
              <w:t>with</w:t>
            </w:r>
            <w:r>
              <w:rPr>
                <w:spacing w:val="1"/>
                <w:w w:val="105"/>
                <w:sz w:val="18"/>
              </w:rPr>
              <w:t> </w:t>
            </w:r>
            <w:r>
              <w:rPr>
                <w:w w:val="105"/>
                <w:sz w:val="18"/>
              </w:rPr>
              <w:t>at</w:t>
            </w:r>
            <w:r>
              <w:rPr>
                <w:spacing w:val="-1"/>
                <w:w w:val="105"/>
                <w:sz w:val="18"/>
              </w:rPr>
              <w:t> </w:t>
            </w:r>
            <w:r>
              <w:rPr>
                <w:w w:val="105"/>
                <w:sz w:val="18"/>
              </w:rPr>
              <w:t>least</w:t>
            </w:r>
            <w:r>
              <w:rPr>
                <w:spacing w:val="-1"/>
                <w:w w:val="105"/>
                <w:sz w:val="18"/>
              </w:rPr>
              <w:t> </w:t>
            </w:r>
            <w:r>
              <w:rPr>
                <w:w w:val="105"/>
                <w:sz w:val="18"/>
              </w:rPr>
              <w:t>one</w:t>
            </w:r>
            <w:r>
              <w:rPr>
                <w:spacing w:val="1"/>
                <w:w w:val="105"/>
                <w:sz w:val="18"/>
              </w:rPr>
              <w:t> </w:t>
            </w:r>
            <w:r>
              <w:rPr>
                <w:w w:val="105"/>
                <w:sz w:val="18"/>
              </w:rPr>
              <w:t>moderate </w:t>
            </w:r>
            <w:r>
              <w:rPr>
                <w:spacing w:val="-2"/>
                <w:w w:val="105"/>
                <w:sz w:val="18"/>
              </w:rPr>
              <w:t>weakness</w:t>
            </w:r>
          </w:p>
        </w:tc>
      </w:tr>
      <w:tr>
        <w:trPr>
          <w:trHeight w:val="272" w:hRule="atLeast"/>
        </w:trPr>
        <w:tc>
          <w:tcPr>
            <w:tcW w:w="1994" w:type="dxa"/>
            <w:tcBorders>
              <w:right w:val="single" w:sz="8" w:space="0" w:color="72D2F2"/>
            </w:tcBorders>
          </w:tcPr>
          <w:p>
            <w:pPr>
              <w:pStyle w:val="TableParagraph"/>
              <w:spacing w:before="0"/>
              <w:jc w:val="left"/>
              <w:rPr>
                <w:rFonts w:ascii="Times New Roman"/>
                <w:sz w:val="18"/>
              </w:rPr>
            </w:pPr>
          </w:p>
        </w:tc>
        <w:tc>
          <w:tcPr>
            <w:tcW w:w="1046" w:type="dxa"/>
            <w:tcBorders>
              <w:left w:val="single" w:sz="8" w:space="0" w:color="72D2F2"/>
              <w:right w:val="single" w:sz="8" w:space="0" w:color="72D2F2"/>
            </w:tcBorders>
            <w:shd w:val="clear" w:color="auto" w:fill="EBEBEB"/>
          </w:tcPr>
          <w:p>
            <w:pPr>
              <w:pStyle w:val="TableParagraph"/>
              <w:spacing w:before="34"/>
              <w:ind w:left="22"/>
              <w:rPr>
                <w:sz w:val="18"/>
              </w:rPr>
            </w:pPr>
            <w:r>
              <w:rPr>
                <w:spacing w:val="-10"/>
                <w:w w:val="105"/>
                <w:sz w:val="18"/>
              </w:rPr>
              <w:t>6</w:t>
            </w:r>
          </w:p>
        </w:tc>
        <w:tc>
          <w:tcPr>
            <w:tcW w:w="1564" w:type="dxa"/>
            <w:tcBorders>
              <w:left w:val="single" w:sz="8" w:space="0" w:color="72D2F2"/>
              <w:right w:val="single" w:sz="8" w:space="0" w:color="72D2F2"/>
            </w:tcBorders>
            <w:shd w:val="clear" w:color="auto" w:fill="EBEBEB"/>
          </w:tcPr>
          <w:p>
            <w:pPr>
              <w:pStyle w:val="TableParagraph"/>
              <w:spacing w:before="34"/>
              <w:ind w:left="27" w:right="1"/>
              <w:rPr>
                <w:sz w:val="18"/>
              </w:rPr>
            </w:pPr>
            <w:r>
              <w:rPr>
                <w:spacing w:val="-2"/>
                <w:w w:val="105"/>
                <w:sz w:val="18"/>
              </w:rPr>
              <w:t>Satisfactory</w:t>
            </w:r>
          </w:p>
        </w:tc>
        <w:tc>
          <w:tcPr>
            <w:tcW w:w="6138" w:type="dxa"/>
            <w:tcBorders>
              <w:left w:val="single" w:sz="8" w:space="0" w:color="72D2F2"/>
              <w:right w:val="single" w:sz="8" w:space="0" w:color="72D2F2"/>
            </w:tcBorders>
            <w:shd w:val="clear" w:color="auto" w:fill="EBEBEB"/>
          </w:tcPr>
          <w:p>
            <w:pPr>
              <w:pStyle w:val="TableParagraph"/>
              <w:spacing w:before="34"/>
              <w:ind w:left="24" w:right="2"/>
              <w:rPr>
                <w:sz w:val="18"/>
              </w:rPr>
            </w:pPr>
            <w:r>
              <w:rPr>
                <w:w w:val="105"/>
                <w:sz w:val="18"/>
              </w:rPr>
              <w:t>Some strengths but also some moderate</w:t>
            </w:r>
            <w:r>
              <w:rPr>
                <w:spacing w:val="1"/>
                <w:w w:val="105"/>
                <w:sz w:val="18"/>
              </w:rPr>
              <w:t> </w:t>
            </w:r>
            <w:r>
              <w:rPr>
                <w:spacing w:val="-2"/>
                <w:w w:val="105"/>
                <w:sz w:val="18"/>
              </w:rPr>
              <w:t>weaknesses</w:t>
            </w:r>
          </w:p>
        </w:tc>
      </w:tr>
      <w:tr>
        <w:trPr>
          <w:trHeight w:val="267" w:hRule="atLeast"/>
        </w:trPr>
        <w:tc>
          <w:tcPr>
            <w:tcW w:w="1994" w:type="dxa"/>
            <w:tcBorders>
              <w:right w:val="single" w:sz="8" w:space="0" w:color="72D2F2"/>
            </w:tcBorders>
          </w:tcPr>
          <w:p>
            <w:pPr>
              <w:pStyle w:val="TableParagraph"/>
              <w:spacing w:before="0"/>
              <w:jc w:val="left"/>
              <w:rPr>
                <w:rFonts w:ascii="Times New Roman"/>
                <w:sz w:val="18"/>
              </w:rPr>
            </w:pPr>
          </w:p>
        </w:tc>
        <w:tc>
          <w:tcPr>
            <w:tcW w:w="1046" w:type="dxa"/>
            <w:tcBorders>
              <w:left w:val="single" w:sz="8" w:space="0" w:color="72D2F2"/>
              <w:right w:val="single" w:sz="8" w:space="0" w:color="72D2F2"/>
            </w:tcBorders>
          </w:tcPr>
          <w:p>
            <w:pPr>
              <w:pStyle w:val="TableParagraph"/>
              <w:spacing w:before="34"/>
              <w:ind w:left="22"/>
              <w:rPr>
                <w:sz w:val="18"/>
              </w:rPr>
            </w:pPr>
            <w:r>
              <w:rPr>
                <w:spacing w:val="-10"/>
                <w:w w:val="105"/>
                <w:sz w:val="18"/>
              </w:rPr>
              <w:t>7</w:t>
            </w:r>
          </w:p>
        </w:tc>
        <w:tc>
          <w:tcPr>
            <w:tcW w:w="1564" w:type="dxa"/>
            <w:tcBorders>
              <w:left w:val="single" w:sz="8" w:space="0" w:color="72D2F2"/>
              <w:right w:val="single" w:sz="8" w:space="0" w:color="72D2F2"/>
            </w:tcBorders>
          </w:tcPr>
          <w:p>
            <w:pPr>
              <w:pStyle w:val="TableParagraph"/>
              <w:spacing w:before="34"/>
              <w:ind w:left="27"/>
              <w:rPr>
                <w:sz w:val="18"/>
              </w:rPr>
            </w:pPr>
            <w:r>
              <w:rPr>
                <w:spacing w:val="-4"/>
                <w:w w:val="105"/>
                <w:sz w:val="18"/>
              </w:rPr>
              <w:t>Fair</w:t>
            </w:r>
          </w:p>
        </w:tc>
        <w:tc>
          <w:tcPr>
            <w:tcW w:w="6138" w:type="dxa"/>
            <w:tcBorders>
              <w:left w:val="single" w:sz="8" w:space="0" w:color="72D2F2"/>
              <w:right w:val="single" w:sz="8" w:space="0" w:color="72D2F2"/>
            </w:tcBorders>
          </w:tcPr>
          <w:p>
            <w:pPr>
              <w:pStyle w:val="TableParagraph"/>
              <w:spacing w:before="34"/>
              <w:ind w:left="24" w:right="2"/>
              <w:rPr>
                <w:sz w:val="18"/>
              </w:rPr>
            </w:pPr>
            <w:r>
              <w:rPr>
                <w:w w:val="105"/>
                <w:sz w:val="18"/>
              </w:rPr>
              <w:t>Some strengths</w:t>
            </w:r>
            <w:r>
              <w:rPr>
                <w:spacing w:val="1"/>
                <w:w w:val="105"/>
                <w:sz w:val="18"/>
              </w:rPr>
              <w:t> </w:t>
            </w:r>
            <w:r>
              <w:rPr>
                <w:w w:val="105"/>
                <w:sz w:val="18"/>
              </w:rPr>
              <w:t>but</w:t>
            </w:r>
            <w:r>
              <w:rPr>
                <w:spacing w:val="-1"/>
                <w:w w:val="105"/>
                <w:sz w:val="18"/>
              </w:rPr>
              <w:t> </w:t>
            </w:r>
            <w:r>
              <w:rPr>
                <w:w w:val="105"/>
                <w:sz w:val="18"/>
              </w:rPr>
              <w:t>with</w:t>
            </w:r>
            <w:r>
              <w:rPr>
                <w:spacing w:val="1"/>
                <w:w w:val="105"/>
                <w:sz w:val="18"/>
              </w:rPr>
              <w:t> </w:t>
            </w:r>
            <w:r>
              <w:rPr>
                <w:w w:val="105"/>
                <w:sz w:val="18"/>
              </w:rPr>
              <w:t>at</w:t>
            </w:r>
            <w:r>
              <w:rPr>
                <w:spacing w:val="-1"/>
                <w:w w:val="105"/>
                <w:sz w:val="18"/>
              </w:rPr>
              <w:t> </w:t>
            </w:r>
            <w:r>
              <w:rPr>
                <w:w w:val="105"/>
                <w:sz w:val="18"/>
              </w:rPr>
              <w:t>least one major </w:t>
            </w:r>
            <w:r>
              <w:rPr>
                <w:spacing w:val="-2"/>
                <w:w w:val="105"/>
                <w:sz w:val="18"/>
              </w:rPr>
              <w:t>weakness</w:t>
            </w:r>
          </w:p>
        </w:tc>
      </w:tr>
      <w:tr>
        <w:trPr>
          <w:trHeight w:val="214" w:hRule="atLeast"/>
        </w:trPr>
        <w:tc>
          <w:tcPr>
            <w:tcW w:w="1994" w:type="dxa"/>
            <w:vMerge w:val="restart"/>
            <w:tcBorders>
              <w:bottom w:val="single" w:sz="8" w:space="0" w:color="72D2F2"/>
              <w:right w:val="single" w:sz="8" w:space="0" w:color="72D2F2"/>
            </w:tcBorders>
          </w:tcPr>
          <w:p>
            <w:pPr>
              <w:pStyle w:val="TableParagraph"/>
              <w:spacing w:before="5"/>
              <w:ind w:left="507"/>
              <w:jc w:val="left"/>
              <w:rPr>
                <w:sz w:val="18"/>
              </w:rPr>
            </w:pPr>
            <w:r>
              <w:rPr>
                <w:w w:val="105"/>
                <w:sz w:val="18"/>
              </w:rPr>
              <w:t>Low </w:t>
            </w:r>
            <w:r>
              <w:rPr>
                <w:spacing w:val="-2"/>
                <w:w w:val="105"/>
                <w:sz w:val="18"/>
              </w:rPr>
              <w:t>Impact</w:t>
            </w:r>
          </w:p>
        </w:tc>
        <w:tc>
          <w:tcPr>
            <w:tcW w:w="1046" w:type="dxa"/>
            <w:tcBorders>
              <w:left w:val="single" w:sz="8" w:space="0" w:color="72D2F2"/>
              <w:right w:val="single" w:sz="8" w:space="0" w:color="72D2F2"/>
            </w:tcBorders>
            <w:shd w:val="clear" w:color="auto" w:fill="EBEBEB"/>
          </w:tcPr>
          <w:p>
            <w:pPr>
              <w:pStyle w:val="TableParagraph"/>
              <w:spacing w:line="189" w:lineRule="exact" w:before="5"/>
              <w:ind w:left="22"/>
              <w:rPr>
                <w:sz w:val="18"/>
              </w:rPr>
            </w:pPr>
            <w:r>
              <w:rPr>
                <w:spacing w:val="-10"/>
                <w:w w:val="105"/>
                <w:sz w:val="18"/>
              </w:rPr>
              <w:t>8</w:t>
            </w:r>
          </w:p>
        </w:tc>
        <w:tc>
          <w:tcPr>
            <w:tcW w:w="1564" w:type="dxa"/>
            <w:tcBorders>
              <w:left w:val="single" w:sz="8" w:space="0" w:color="72D2F2"/>
              <w:right w:val="single" w:sz="8" w:space="0" w:color="72D2F2"/>
            </w:tcBorders>
            <w:shd w:val="clear" w:color="auto" w:fill="EBEBEB"/>
          </w:tcPr>
          <w:p>
            <w:pPr>
              <w:pStyle w:val="TableParagraph"/>
              <w:spacing w:line="189" w:lineRule="exact" w:before="5"/>
              <w:ind w:left="27"/>
              <w:rPr>
                <w:sz w:val="18"/>
              </w:rPr>
            </w:pPr>
            <w:r>
              <w:rPr>
                <w:spacing w:val="-2"/>
                <w:w w:val="105"/>
                <w:sz w:val="18"/>
              </w:rPr>
              <w:t>Marginal</w:t>
            </w:r>
          </w:p>
        </w:tc>
        <w:tc>
          <w:tcPr>
            <w:tcW w:w="6138" w:type="dxa"/>
            <w:tcBorders>
              <w:left w:val="single" w:sz="8" w:space="0" w:color="72D2F2"/>
              <w:right w:val="single" w:sz="8" w:space="0" w:color="72D2F2"/>
            </w:tcBorders>
            <w:shd w:val="clear" w:color="auto" w:fill="EBEBEB"/>
          </w:tcPr>
          <w:p>
            <w:pPr>
              <w:pStyle w:val="TableParagraph"/>
              <w:spacing w:line="189" w:lineRule="exact" w:before="5"/>
              <w:ind w:left="24" w:right="1"/>
              <w:rPr>
                <w:sz w:val="18"/>
              </w:rPr>
            </w:pPr>
            <w:r>
              <w:rPr>
                <w:w w:val="105"/>
                <w:sz w:val="18"/>
              </w:rPr>
              <w:t>A few strengths and a few major</w:t>
            </w:r>
            <w:r>
              <w:rPr>
                <w:spacing w:val="-1"/>
                <w:w w:val="105"/>
                <w:sz w:val="18"/>
              </w:rPr>
              <w:t> </w:t>
            </w:r>
            <w:r>
              <w:rPr>
                <w:spacing w:val="-2"/>
                <w:w w:val="105"/>
                <w:sz w:val="18"/>
              </w:rPr>
              <w:t>weaknesses</w:t>
            </w:r>
          </w:p>
        </w:tc>
      </w:tr>
      <w:tr>
        <w:trPr>
          <w:trHeight w:val="246" w:hRule="atLeast"/>
        </w:trPr>
        <w:tc>
          <w:tcPr>
            <w:tcW w:w="1994" w:type="dxa"/>
            <w:vMerge/>
            <w:tcBorders>
              <w:top w:val="nil"/>
              <w:bottom w:val="single" w:sz="8" w:space="0" w:color="72D2F2"/>
              <w:right w:val="single" w:sz="8" w:space="0" w:color="72D2F2"/>
            </w:tcBorders>
          </w:tcPr>
          <w:p>
            <w:pPr>
              <w:rPr>
                <w:sz w:val="2"/>
                <w:szCs w:val="2"/>
              </w:rPr>
            </w:pPr>
          </w:p>
        </w:tc>
        <w:tc>
          <w:tcPr>
            <w:tcW w:w="1046" w:type="dxa"/>
            <w:tcBorders>
              <w:left w:val="single" w:sz="8" w:space="0" w:color="72D2F2"/>
              <w:bottom w:val="single" w:sz="8" w:space="0" w:color="72D2F2"/>
              <w:right w:val="single" w:sz="8" w:space="0" w:color="72D2F2"/>
            </w:tcBorders>
          </w:tcPr>
          <w:p>
            <w:pPr>
              <w:pStyle w:val="TableParagraph"/>
              <w:spacing w:before="5"/>
              <w:ind w:left="22"/>
              <w:rPr>
                <w:sz w:val="18"/>
              </w:rPr>
            </w:pPr>
            <w:r>
              <w:rPr>
                <w:spacing w:val="-10"/>
                <w:w w:val="105"/>
                <w:sz w:val="18"/>
              </w:rPr>
              <w:t>9</w:t>
            </w:r>
          </w:p>
        </w:tc>
        <w:tc>
          <w:tcPr>
            <w:tcW w:w="1564" w:type="dxa"/>
            <w:tcBorders>
              <w:left w:val="single" w:sz="8" w:space="0" w:color="72D2F2"/>
              <w:bottom w:val="single" w:sz="8" w:space="0" w:color="72D2F2"/>
              <w:right w:val="single" w:sz="8" w:space="0" w:color="72D2F2"/>
            </w:tcBorders>
          </w:tcPr>
          <w:p>
            <w:pPr>
              <w:pStyle w:val="TableParagraph"/>
              <w:spacing w:before="5"/>
              <w:ind w:left="27"/>
              <w:rPr>
                <w:sz w:val="18"/>
              </w:rPr>
            </w:pPr>
            <w:r>
              <w:rPr>
                <w:spacing w:val="-4"/>
                <w:w w:val="105"/>
                <w:sz w:val="18"/>
              </w:rPr>
              <w:t>Poor</w:t>
            </w:r>
          </w:p>
        </w:tc>
        <w:tc>
          <w:tcPr>
            <w:tcW w:w="6138" w:type="dxa"/>
            <w:tcBorders>
              <w:left w:val="single" w:sz="8" w:space="0" w:color="72D2F2"/>
              <w:bottom w:val="single" w:sz="8" w:space="0" w:color="72D2F2"/>
              <w:right w:val="single" w:sz="8" w:space="0" w:color="72D2F2"/>
            </w:tcBorders>
          </w:tcPr>
          <w:p>
            <w:pPr>
              <w:pStyle w:val="TableParagraph"/>
              <w:spacing w:before="5"/>
              <w:ind w:left="24" w:right="2"/>
              <w:rPr>
                <w:sz w:val="18"/>
              </w:rPr>
            </w:pPr>
            <w:r>
              <w:rPr>
                <w:w w:val="105"/>
                <w:sz w:val="18"/>
              </w:rPr>
              <w:t>Very few strengths and numerous major</w:t>
            </w:r>
            <w:r>
              <w:rPr>
                <w:spacing w:val="-1"/>
                <w:w w:val="105"/>
                <w:sz w:val="18"/>
              </w:rPr>
              <w:t> </w:t>
            </w:r>
            <w:r>
              <w:rPr>
                <w:spacing w:val="-2"/>
                <w:w w:val="105"/>
                <w:sz w:val="18"/>
              </w:rPr>
              <w:t>weaknesses</w:t>
            </w:r>
          </w:p>
        </w:tc>
      </w:tr>
    </w:tbl>
    <w:p>
      <w:pPr>
        <w:pStyle w:val="BodyText"/>
        <w:spacing w:before="163"/>
        <w:ind w:left="432"/>
      </w:pPr>
      <w:r>
        <w:rPr>
          <w:w w:val="105"/>
        </w:rPr>
        <w:t>additional</w:t>
      </w:r>
      <w:r>
        <w:rPr>
          <w:spacing w:val="-5"/>
          <w:w w:val="105"/>
        </w:rPr>
        <w:t> </w:t>
      </w:r>
      <w:r>
        <w:rPr>
          <w:w w:val="105"/>
        </w:rPr>
        <w:t>guidance</w:t>
      </w:r>
      <w:r>
        <w:rPr>
          <w:spacing w:val="-3"/>
          <w:w w:val="105"/>
        </w:rPr>
        <w:t> </w:t>
      </w:r>
      <w:r>
        <w:rPr>
          <w:w w:val="105"/>
        </w:rPr>
        <w:t>to</w:t>
      </w:r>
      <w:r>
        <w:rPr>
          <w:spacing w:val="-3"/>
          <w:w w:val="105"/>
        </w:rPr>
        <w:t> </w:t>
      </w:r>
      <w:r>
        <w:rPr>
          <w:w w:val="105"/>
        </w:rPr>
        <w:t>assist</w:t>
      </w:r>
      <w:r>
        <w:rPr>
          <w:spacing w:val="-4"/>
          <w:w w:val="105"/>
        </w:rPr>
        <w:t> </w:t>
      </w:r>
      <w:r>
        <w:rPr>
          <w:w w:val="105"/>
        </w:rPr>
        <w:t>reviewers</w:t>
      </w:r>
      <w:r>
        <w:rPr>
          <w:spacing w:val="-3"/>
          <w:w w:val="105"/>
        </w:rPr>
        <w:t> </w:t>
      </w:r>
      <w:r>
        <w:rPr>
          <w:w w:val="105"/>
        </w:rPr>
        <w:t>in</w:t>
      </w:r>
      <w:r>
        <w:rPr>
          <w:spacing w:val="-3"/>
          <w:w w:val="105"/>
        </w:rPr>
        <w:t> </w:t>
      </w:r>
      <w:r>
        <w:rPr>
          <w:spacing w:val="-4"/>
          <w:w w:val="105"/>
        </w:rPr>
        <w:t>dete</w:t>
      </w:r>
    </w:p>
    <w:p>
      <w:pPr>
        <w:pStyle w:val="BodyText"/>
        <w:spacing w:line="254" w:lineRule="auto" w:before="130"/>
        <w:ind w:left="432" w:right="551"/>
      </w:pPr>
      <w:r>
        <w:rPr>
          <w:color w:val="FF4000"/>
          <w:w w:val="105"/>
        </w:rPr>
        <w:t>Minor</w:t>
      </w:r>
      <w:r>
        <w:rPr>
          <w:color w:val="FF4000"/>
          <w:spacing w:val="-3"/>
          <w:w w:val="105"/>
        </w:rPr>
        <w:t> </w:t>
      </w:r>
      <w:r>
        <w:rPr>
          <w:color w:val="FF4000"/>
          <w:w w:val="105"/>
        </w:rPr>
        <w:t>Weakness:</w:t>
      </w:r>
      <w:r>
        <w:rPr>
          <w:color w:val="FF4000"/>
          <w:spacing w:val="-4"/>
          <w:w w:val="105"/>
        </w:rPr>
        <w:t> </w:t>
      </w:r>
      <w:r>
        <w:rPr>
          <w:w w:val="105"/>
        </w:rPr>
        <w:t>An</w:t>
      </w:r>
      <w:r>
        <w:rPr>
          <w:spacing w:val="-3"/>
          <w:w w:val="105"/>
        </w:rPr>
        <w:t> </w:t>
      </w:r>
      <w:r>
        <w:rPr>
          <w:w w:val="105"/>
        </w:rPr>
        <w:t>easily</w:t>
      </w:r>
      <w:r>
        <w:rPr>
          <w:spacing w:val="-3"/>
          <w:w w:val="105"/>
        </w:rPr>
        <w:t> </w:t>
      </w:r>
      <w:r>
        <w:rPr>
          <w:w w:val="105"/>
        </w:rPr>
        <w:t>addressable</w:t>
      </w:r>
      <w:r>
        <w:rPr>
          <w:spacing w:val="-3"/>
          <w:w w:val="105"/>
        </w:rPr>
        <w:t> </w:t>
      </w:r>
      <w:r>
        <w:rPr>
          <w:w w:val="105"/>
        </w:rPr>
        <w:t>weakness</w:t>
      </w:r>
      <w:r>
        <w:rPr>
          <w:spacing w:val="-3"/>
          <w:w w:val="105"/>
        </w:rPr>
        <w:t> </w:t>
      </w:r>
      <w:r>
        <w:rPr>
          <w:w w:val="105"/>
        </w:rPr>
        <w:t>that</w:t>
      </w:r>
      <w:r>
        <w:rPr>
          <w:spacing w:val="-4"/>
          <w:w w:val="105"/>
        </w:rPr>
        <w:t> </w:t>
      </w:r>
      <w:r>
        <w:rPr>
          <w:w w:val="105"/>
        </w:rPr>
        <w:t>does</w:t>
      </w:r>
      <w:r>
        <w:rPr>
          <w:spacing w:val="-3"/>
          <w:w w:val="105"/>
        </w:rPr>
        <w:t> </w:t>
      </w:r>
      <w:r>
        <w:rPr>
          <w:w w:val="105"/>
        </w:rPr>
        <w:t>not</w:t>
      </w:r>
      <w:r>
        <w:rPr>
          <w:spacing w:val="-4"/>
          <w:w w:val="105"/>
        </w:rPr>
        <w:t> </w:t>
      </w:r>
      <w:r>
        <w:rPr>
          <w:w w:val="105"/>
        </w:rPr>
        <w:t>substantially</w:t>
      </w:r>
      <w:r>
        <w:rPr>
          <w:spacing w:val="-3"/>
          <w:w w:val="105"/>
        </w:rPr>
        <w:t> </w:t>
      </w:r>
      <w:r>
        <w:rPr>
          <w:w w:val="105"/>
        </w:rPr>
        <w:t>lessen</w:t>
      </w:r>
      <w:r>
        <w:rPr>
          <w:spacing w:val="-3"/>
          <w:w w:val="105"/>
        </w:rPr>
        <w:t> </w:t>
      </w:r>
      <w:r>
        <w:rPr>
          <w:w w:val="105"/>
        </w:rPr>
        <w:t>impact.</w:t>
      </w:r>
      <w:r>
        <w:rPr>
          <w:spacing w:val="-6"/>
          <w:w w:val="105"/>
        </w:rPr>
        <w:t> </w:t>
      </w:r>
      <w:r>
        <w:rPr>
          <w:color w:val="FF4000"/>
          <w:w w:val="105"/>
        </w:rPr>
        <w:t>Moderate Weakness:</w:t>
      </w:r>
      <w:r>
        <w:rPr>
          <w:color w:val="FF4000"/>
          <w:spacing w:val="-4"/>
          <w:w w:val="105"/>
        </w:rPr>
        <w:t> </w:t>
      </w:r>
      <w:r>
        <w:rPr>
          <w:w w:val="105"/>
        </w:rPr>
        <w:t>A</w:t>
      </w:r>
      <w:r>
        <w:rPr>
          <w:spacing w:val="-3"/>
          <w:w w:val="105"/>
        </w:rPr>
        <w:t> </w:t>
      </w:r>
      <w:r>
        <w:rPr>
          <w:w w:val="105"/>
        </w:rPr>
        <w:t>weakness</w:t>
      </w:r>
      <w:r>
        <w:rPr>
          <w:spacing w:val="-3"/>
          <w:w w:val="105"/>
        </w:rPr>
        <w:t> </w:t>
      </w:r>
      <w:r>
        <w:rPr>
          <w:w w:val="105"/>
        </w:rPr>
        <w:t>that</w:t>
      </w:r>
      <w:r>
        <w:rPr>
          <w:spacing w:val="-4"/>
          <w:w w:val="105"/>
        </w:rPr>
        <w:t> </w:t>
      </w:r>
      <w:r>
        <w:rPr>
          <w:w w:val="105"/>
        </w:rPr>
        <w:t>lessens</w:t>
      </w:r>
      <w:r>
        <w:rPr>
          <w:spacing w:val="-3"/>
          <w:w w:val="105"/>
        </w:rPr>
        <w:t> </w:t>
      </w:r>
      <w:r>
        <w:rPr>
          <w:w w:val="105"/>
        </w:rPr>
        <w:t>impact.</w:t>
      </w:r>
      <w:r>
        <w:rPr>
          <w:spacing w:val="-5"/>
          <w:w w:val="105"/>
        </w:rPr>
        <w:t> </w:t>
      </w:r>
      <w:r>
        <w:rPr>
          <w:color w:val="FF4000"/>
          <w:w w:val="105"/>
        </w:rPr>
        <w:t>Major</w:t>
      </w:r>
      <w:r>
        <w:rPr>
          <w:color w:val="FF4000"/>
          <w:spacing w:val="-3"/>
          <w:w w:val="105"/>
        </w:rPr>
        <w:t> </w:t>
      </w:r>
      <w:r>
        <w:rPr>
          <w:color w:val="FF4000"/>
          <w:w w:val="105"/>
        </w:rPr>
        <w:t>Weakness:</w:t>
      </w:r>
      <w:r>
        <w:rPr>
          <w:color w:val="FF4000"/>
          <w:spacing w:val="-4"/>
          <w:w w:val="105"/>
        </w:rPr>
        <w:t> </w:t>
      </w:r>
      <w:r>
        <w:rPr>
          <w:w w:val="105"/>
        </w:rPr>
        <w:t>A</w:t>
      </w:r>
      <w:r>
        <w:rPr>
          <w:spacing w:val="-2"/>
          <w:w w:val="105"/>
        </w:rPr>
        <w:t> </w:t>
      </w:r>
      <w:r>
        <w:rPr>
          <w:w w:val="105"/>
        </w:rPr>
        <w:t>weakness</w:t>
      </w:r>
      <w:r>
        <w:rPr>
          <w:spacing w:val="-3"/>
          <w:w w:val="105"/>
        </w:rPr>
        <w:t> </w:t>
      </w:r>
      <w:r>
        <w:rPr>
          <w:w w:val="105"/>
        </w:rPr>
        <w:t>that</w:t>
      </w:r>
      <w:r>
        <w:rPr>
          <w:spacing w:val="-4"/>
          <w:w w:val="105"/>
        </w:rPr>
        <w:t> </w:t>
      </w:r>
      <w:r>
        <w:rPr>
          <w:w w:val="105"/>
        </w:rPr>
        <w:t>severely</w:t>
      </w:r>
      <w:r>
        <w:rPr>
          <w:spacing w:val="-3"/>
          <w:w w:val="105"/>
        </w:rPr>
        <w:t> </w:t>
      </w:r>
      <w:r>
        <w:rPr>
          <w:w w:val="105"/>
        </w:rPr>
        <w:t>limits</w:t>
      </w:r>
      <w:r>
        <w:rPr>
          <w:spacing w:val="-3"/>
          <w:w w:val="105"/>
        </w:rPr>
        <w:t> </w:t>
      </w:r>
      <w:r>
        <w:rPr>
          <w:spacing w:val="-2"/>
          <w:w w:val="105"/>
        </w:rPr>
        <w:t>impact.</w:t>
      </w:r>
    </w:p>
    <w:p>
      <w:pPr>
        <w:pStyle w:val="BodyText"/>
        <w:spacing w:before="10"/>
        <w:rPr>
          <w:sz w:val="16"/>
        </w:rPr>
      </w:pPr>
    </w:p>
    <w:tbl>
      <w:tblPr>
        <w:tblW w:w="0" w:type="auto"/>
        <w:jc w:val="left"/>
        <w:tblInd w:w="342" w:type="dxa"/>
        <w:tblBorders>
          <w:top w:val="single" w:sz="18" w:space="0" w:color="72D1F2"/>
          <w:left w:val="single" w:sz="18" w:space="0" w:color="72D1F2"/>
          <w:bottom w:val="single" w:sz="18" w:space="0" w:color="72D1F2"/>
          <w:right w:val="single" w:sz="18" w:space="0" w:color="72D1F2"/>
          <w:insideH w:val="single" w:sz="18" w:space="0" w:color="72D1F2"/>
          <w:insideV w:val="single" w:sz="18" w:space="0" w:color="72D1F2"/>
        </w:tblBorders>
        <w:tblLayout w:type="fixed"/>
        <w:tblCellMar>
          <w:top w:w="0" w:type="dxa"/>
          <w:left w:w="0" w:type="dxa"/>
          <w:bottom w:w="0" w:type="dxa"/>
          <w:right w:w="0" w:type="dxa"/>
        </w:tblCellMar>
        <w:tblLook w:val="01E0"/>
      </w:tblPr>
      <w:tblGrid>
        <w:gridCol w:w="2722"/>
        <w:gridCol w:w="3764"/>
        <w:gridCol w:w="4393"/>
      </w:tblGrid>
      <w:tr>
        <w:trPr>
          <w:trHeight w:val="218" w:hRule="atLeast"/>
        </w:trPr>
        <w:tc>
          <w:tcPr>
            <w:tcW w:w="2722" w:type="dxa"/>
          </w:tcPr>
          <w:p>
            <w:pPr>
              <w:pStyle w:val="TableParagraph"/>
              <w:spacing w:line="191" w:lineRule="exact"/>
              <w:ind w:left="111"/>
              <w:jc w:val="left"/>
              <w:rPr>
                <w:rFonts w:ascii="Arial"/>
                <w:b/>
                <w:sz w:val="18"/>
              </w:rPr>
            </w:pPr>
            <w:r>
              <w:rPr>
                <w:rFonts w:ascii="Arial"/>
                <w:b/>
                <w:w w:val="105"/>
                <w:sz w:val="18"/>
              </w:rPr>
              <w:t>Project</w:t>
            </w:r>
            <w:r>
              <w:rPr>
                <w:rFonts w:ascii="Arial"/>
                <w:b/>
                <w:spacing w:val="-1"/>
                <w:w w:val="105"/>
                <w:sz w:val="18"/>
              </w:rPr>
              <w:t> </w:t>
            </w:r>
            <w:r>
              <w:rPr>
                <w:rFonts w:ascii="Arial"/>
                <w:b/>
                <w:spacing w:val="-2"/>
                <w:w w:val="105"/>
                <w:sz w:val="18"/>
              </w:rPr>
              <w:t>Title</w:t>
            </w:r>
          </w:p>
        </w:tc>
        <w:tc>
          <w:tcPr>
            <w:tcW w:w="8157" w:type="dxa"/>
            <w:gridSpan w:val="2"/>
          </w:tcPr>
          <w:p>
            <w:pPr>
              <w:pStyle w:val="TableParagraph"/>
              <w:spacing w:before="0"/>
              <w:jc w:val="left"/>
              <w:rPr>
                <w:rFonts w:ascii="Times New Roman"/>
                <w:sz w:val="14"/>
              </w:rPr>
            </w:pPr>
          </w:p>
        </w:tc>
      </w:tr>
      <w:tr>
        <w:trPr>
          <w:trHeight w:val="219" w:hRule="atLeast"/>
        </w:trPr>
        <w:tc>
          <w:tcPr>
            <w:tcW w:w="2722" w:type="dxa"/>
          </w:tcPr>
          <w:p>
            <w:pPr>
              <w:pStyle w:val="TableParagraph"/>
              <w:spacing w:line="191" w:lineRule="exact"/>
              <w:ind w:left="111"/>
              <w:jc w:val="left"/>
              <w:rPr>
                <w:rFonts w:ascii="Arial"/>
                <w:b/>
                <w:sz w:val="18"/>
              </w:rPr>
            </w:pPr>
            <w:r>
              <w:rPr>
                <w:rFonts w:ascii="Arial"/>
                <w:b/>
                <w:spacing w:val="-2"/>
                <w:w w:val="105"/>
                <w:sz w:val="18"/>
              </w:rPr>
              <w:t>Investigators</w:t>
            </w:r>
          </w:p>
        </w:tc>
        <w:tc>
          <w:tcPr>
            <w:tcW w:w="8157" w:type="dxa"/>
            <w:gridSpan w:val="2"/>
          </w:tcPr>
          <w:p>
            <w:pPr>
              <w:pStyle w:val="TableParagraph"/>
              <w:spacing w:before="0"/>
              <w:jc w:val="left"/>
              <w:rPr>
                <w:rFonts w:ascii="Times New Roman"/>
                <w:sz w:val="14"/>
              </w:rPr>
            </w:pPr>
          </w:p>
        </w:tc>
      </w:tr>
      <w:tr>
        <w:trPr>
          <w:trHeight w:val="362" w:hRule="atLeast"/>
        </w:trPr>
        <w:tc>
          <w:tcPr>
            <w:tcW w:w="2722" w:type="dxa"/>
          </w:tcPr>
          <w:p>
            <w:pPr>
              <w:pStyle w:val="TableParagraph"/>
              <w:spacing w:line="191" w:lineRule="exact" w:before="152"/>
              <w:ind w:left="1137"/>
              <w:jc w:val="left"/>
              <w:rPr>
                <w:rFonts w:ascii="Arial"/>
                <w:b/>
                <w:sz w:val="18"/>
              </w:rPr>
            </w:pPr>
            <w:r>
              <w:rPr>
                <w:rFonts w:ascii="Arial"/>
                <w:b/>
                <w:sz w:val="18"/>
              </w:rPr>
              <mc:AlternateContent>
                <mc:Choice Requires="wps">
                  <w:drawing>
                    <wp:anchor distT="0" distB="0" distL="0" distR="0" allowOverlap="1" layoutInCell="1" locked="0" behindDoc="0" simplePos="0" relativeHeight="15729152">
                      <wp:simplePos x="0" y="0"/>
                      <wp:positionH relativeFrom="column">
                        <wp:posOffset>519683</wp:posOffset>
                      </wp:positionH>
                      <wp:positionV relativeFrom="paragraph">
                        <wp:posOffset>-483</wp:posOffset>
                      </wp:positionV>
                      <wp:extent cx="204470" cy="20447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204470" cy="204470"/>
                                <a:chExt cx="204470" cy="204470"/>
                              </a:xfrm>
                            </wpg:grpSpPr>
                            <pic:pic>
                              <pic:nvPicPr>
                                <pic:cNvPr id="6" name="Image 6"/>
                                <pic:cNvPicPr/>
                              </pic:nvPicPr>
                              <pic:blipFill>
                                <a:blip r:embed="rId9" cstate="print"/>
                                <a:stretch>
                                  <a:fillRect/>
                                </a:stretch>
                              </pic:blipFill>
                              <pic:spPr>
                                <a:xfrm>
                                  <a:off x="0" y="0"/>
                                  <a:ext cx="204215" cy="204215"/>
                                </a:xfrm>
                                <a:prstGeom prst="rect">
                                  <a:avLst/>
                                </a:prstGeom>
                              </pic:spPr>
                            </pic:pic>
                          </wpg:wgp>
                        </a:graphicData>
                      </a:graphic>
                    </wp:anchor>
                  </w:drawing>
                </mc:Choice>
                <mc:Fallback>
                  <w:pict>
                    <v:group style="position:absolute;margin-left:40.919998pt;margin-top:-.038098pt;width:16.1pt;height:16.1pt;mso-position-horizontal-relative:column;mso-position-vertical-relative:paragraph;z-index:15729152" id="docshapegroup2" coordorigin="818,-1" coordsize="322,322">
                      <v:shape style="position:absolute;left:818;top:-1;width:322;height:322" type="#_x0000_t75" id="docshape3" stroked="false">
                        <v:imagedata r:id="rId9" o:title=""/>
                      </v:shape>
                      <w10:wrap type="none"/>
                    </v:group>
                  </w:pict>
                </mc:Fallback>
              </mc:AlternateContent>
            </w:r>
            <w:r>
              <w:rPr>
                <w:rFonts w:ascii="Arial"/>
                <w:b/>
                <w:sz w:val="18"/>
              </w:rPr>
              <w:t>Pre-</w:t>
            </w:r>
            <w:r>
              <w:rPr>
                <w:rFonts w:ascii="Arial"/>
                <w:b/>
                <w:spacing w:val="-2"/>
                <w:sz w:val="18"/>
              </w:rPr>
              <w:t>pilot</w:t>
            </w:r>
          </w:p>
        </w:tc>
        <w:tc>
          <w:tcPr>
            <w:tcW w:w="3764" w:type="dxa"/>
          </w:tcPr>
          <w:p>
            <w:pPr>
              <w:pStyle w:val="TableParagraph"/>
              <w:spacing w:line="191" w:lineRule="exact" w:before="152"/>
              <w:ind w:left="359"/>
              <w:rPr>
                <w:rFonts w:ascii="Arial"/>
                <w:b/>
                <w:sz w:val="18"/>
              </w:rPr>
            </w:pPr>
            <w:r>
              <w:rPr>
                <w:rFonts w:ascii="Arial"/>
                <w:b/>
                <w:sz w:val="18"/>
              </w:rPr>
              <mc:AlternateContent>
                <mc:Choice Requires="wps">
                  <w:drawing>
                    <wp:anchor distT="0" distB="0" distL="0" distR="0" allowOverlap="1" layoutInCell="1" locked="0" behindDoc="0" simplePos="0" relativeHeight="15729664">
                      <wp:simplePos x="0" y="0"/>
                      <wp:positionH relativeFrom="column">
                        <wp:posOffset>961644</wp:posOffset>
                      </wp:positionH>
                      <wp:positionV relativeFrom="paragraph">
                        <wp:posOffset>-483</wp:posOffset>
                      </wp:positionV>
                      <wp:extent cx="204470" cy="20447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204470" cy="204470"/>
                                <a:chExt cx="204470" cy="204470"/>
                              </a:xfrm>
                            </wpg:grpSpPr>
                            <pic:pic>
                              <pic:nvPicPr>
                                <pic:cNvPr id="8" name="Image 8"/>
                                <pic:cNvPicPr/>
                              </pic:nvPicPr>
                              <pic:blipFill>
                                <a:blip r:embed="rId9" cstate="print"/>
                                <a:stretch>
                                  <a:fillRect/>
                                </a:stretch>
                              </pic:blipFill>
                              <pic:spPr>
                                <a:xfrm>
                                  <a:off x="0" y="0"/>
                                  <a:ext cx="204215" cy="204215"/>
                                </a:xfrm>
                                <a:prstGeom prst="rect">
                                  <a:avLst/>
                                </a:prstGeom>
                              </pic:spPr>
                            </pic:pic>
                          </wpg:wgp>
                        </a:graphicData>
                      </a:graphic>
                    </wp:anchor>
                  </w:drawing>
                </mc:Choice>
                <mc:Fallback>
                  <w:pict>
                    <v:group style="position:absolute;margin-left:75.720001pt;margin-top:-.038098pt;width:16.1pt;height:16.1pt;mso-position-horizontal-relative:column;mso-position-vertical-relative:paragraph;z-index:15729664" id="docshapegroup4" coordorigin="1514,-1" coordsize="322,322">
                      <v:shape style="position:absolute;left:1514;top:-1;width:322;height:322" type="#_x0000_t75" id="docshape5" stroked="false">
                        <v:imagedata r:id="rId9" o:title=""/>
                      </v:shape>
                      <w10:wrap type="none"/>
                    </v:group>
                  </w:pict>
                </mc:Fallback>
              </mc:AlternateContent>
            </w:r>
            <w:r>
              <w:rPr>
                <w:rFonts w:ascii="Arial"/>
                <w:b/>
                <w:spacing w:val="-2"/>
                <w:w w:val="105"/>
                <w:sz w:val="18"/>
              </w:rPr>
              <w:t>Pilot</w:t>
            </w:r>
          </w:p>
        </w:tc>
        <w:tc>
          <w:tcPr>
            <w:tcW w:w="4393" w:type="dxa"/>
          </w:tcPr>
          <w:p>
            <w:pPr>
              <w:pStyle w:val="TableParagraph"/>
              <w:spacing w:line="191" w:lineRule="exact" w:before="152"/>
              <w:ind w:left="359"/>
              <w:rPr>
                <w:rFonts w:ascii="Arial"/>
                <w:b/>
                <w:sz w:val="18"/>
              </w:rPr>
            </w:pPr>
            <w:r>
              <w:rPr>
                <w:rFonts w:ascii="Arial"/>
                <w:b/>
                <w:sz w:val="18"/>
              </w:rPr>
              <mc:AlternateContent>
                <mc:Choice Requires="wps">
                  <w:drawing>
                    <wp:anchor distT="0" distB="0" distL="0" distR="0" allowOverlap="1" layoutInCell="1" locked="0" behindDoc="0" simplePos="0" relativeHeight="15730176">
                      <wp:simplePos x="0" y="0"/>
                      <wp:positionH relativeFrom="column">
                        <wp:posOffset>1184147</wp:posOffset>
                      </wp:positionH>
                      <wp:positionV relativeFrom="paragraph">
                        <wp:posOffset>-483</wp:posOffset>
                      </wp:positionV>
                      <wp:extent cx="204470" cy="20447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204470" cy="204470"/>
                                <a:chExt cx="204470" cy="204470"/>
                              </a:xfrm>
                            </wpg:grpSpPr>
                            <pic:pic>
                              <pic:nvPicPr>
                                <pic:cNvPr id="10" name="Image 10"/>
                                <pic:cNvPicPr/>
                              </pic:nvPicPr>
                              <pic:blipFill>
                                <a:blip r:embed="rId9" cstate="print"/>
                                <a:stretch>
                                  <a:fillRect/>
                                </a:stretch>
                              </pic:blipFill>
                              <pic:spPr>
                                <a:xfrm>
                                  <a:off x="0" y="0"/>
                                  <a:ext cx="204215" cy="204215"/>
                                </a:xfrm>
                                <a:prstGeom prst="rect">
                                  <a:avLst/>
                                </a:prstGeom>
                              </pic:spPr>
                            </pic:pic>
                          </wpg:wgp>
                        </a:graphicData>
                      </a:graphic>
                    </wp:anchor>
                  </w:drawing>
                </mc:Choice>
                <mc:Fallback>
                  <w:pict>
                    <v:group style="position:absolute;margin-left:93.239998pt;margin-top:-.038098pt;width:16.1pt;height:16.1pt;mso-position-horizontal-relative:column;mso-position-vertical-relative:paragraph;z-index:15730176" id="docshapegroup6" coordorigin="1865,-1" coordsize="322,322">
                      <v:shape style="position:absolute;left:1864;top:-1;width:322;height:322" type="#_x0000_t75" id="docshape7" stroked="false">
                        <v:imagedata r:id="rId9" o:title=""/>
                      </v:shape>
                      <w10:wrap type="none"/>
                    </v:group>
                  </w:pict>
                </mc:Fallback>
              </mc:AlternateContent>
            </w:r>
            <w:r>
              <w:rPr>
                <w:rFonts w:ascii="Arial"/>
                <w:b/>
                <w:spacing w:val="-4"/>
                <w:w w:val="105"/>
                <w:sz w:val="18"/>
              </w:rPr>
              <w:t>Full</w:t>
            </w:r>
          </w:p>
        </w:tc>
      </w:tr>
    </w:tbl>
    <w:p>
      <w:pPr>
        <w:pStyle w:val="BodyText"/>
        <w:spacing w:before="39"/>
      </w:pPr>
    </w:p>
    <w:p>
      <w:pPr>
        <w:spacing w:before="0" w:after="7"/>
        <w:ind w:left="1152" w:right="0" w:firstLine="0"/>
        <w:jc w:val="left"/>
        <w:rPr>
          <w:rFonts w:ascii="Arial"/>
          <w:b/>
          <w:sz w:val="24"/>
        </w:rPr>
      </w:pPr>
      <w:r>
        <w:rPr>
          <w:rFonts w:ascii="Arial"/>
          <w:b/>
          <w:color w:val="72D1F2"/>
          <w:spacing w:val="-5"/>
          <w:sz w:val="24"/>
        </w:rPr>
        <w:t>1.</w:t>
      </w:r>
    </w:p>
    <w:tbl>
      <w:tblPr>
        <w:tblW w:w="0" w:type="auto"/>
        <w:jc w:val="left"/>
        <w:tblInd w:w="1624" w:type="dxa"/>
        <w:tblBorders>
          <w:top w:val="single" w:sz="18" w:space="0" w:color="72D1F2"/>
          <w:left w:val="single" w:sz="18" w:space="0" w:color="72D1F2"/>
          <w:bottom w:val="single" w:sz="18" w:space="0" w:color="72D1F2"/>
          <w:right w:val="single" w:sz="18" w:space="0" w:color="72D1F2"/>
          <w:insideH w:val="single" w:sz="18" w:space="0" w:color="72D1F2"/>
          <w:insideV w:val="single" w:sz="18" w:space="0" w:color="72D1F2"/>
        </w:tblBorders>
        <w:tblLayout w:type="fixed"/>
        <w:tblCellMar>
          <w:top w:w="0" w:type="dxa"/>
          <w:left w:w="0" w:type="dxa"/>
          <w:bottom w:w="0" w:type="dxa"/>
          <w:right w:w="0" w:type="dxa"/>
        </w:tblCellMar>
        <w:tblLook w:val="01E0"/>
      </w:tblPr>
      <w:tblGrid>
        <w:gridCol w:w="2338"/>
        <w:gridCol w:w="7258"/>
      </w:tblGrid>
      <w:tr>
        <w:trPr>
          <w:trHeight w:val="214" w:hRule="atLeast"/>
        </w:trPr>
        <w:tc>
          <w:tcPr>
            <w:tcW w:w="2338" w:type="dxa"/>
          </w:tcPr>
          <w:p>
            <w:pPr>
              <w:pStyle w:val="TableParagraph"/>
              <w:spacing w:line="186" w:lineRule="exact"/>
              <w:ind w:left="107"/>
              <w:jc w:val="left"/>
              <w:rPr>
                <w:rFonts w:ascii="Arial"/>
                <w:b/>
                <w:sz w:val="18"/>
              </w:rPr>
            </w:pPr>
            <w:r>
              <w:rPr>
                <w:rFonts w:ascii="Arial"/>
                <w:b/>
                <w:w w:val="105"/>
                <w:sz w:val="18"/>
              </w:rPr>
              <w:t>Scientific</w:t>
            </w:r>
            <w:r>
              <w:rPr>
                <w:rFonts w:ascii="Arial"/>
                <w:b/>
                <w:spacing w:val="-3"/>
                <w:w w:val="105"/>
                <w:sz w:val="18"/>
              </w:rPr>
              <w:t> </w:t>
            </w:r>
            <w:r>
              <w:rPr>
                <w:rFonts w:ascii="Arial"/>
                <w:b/>
                <w:spacing w:val="-2"/>
                <w:w w:val="105"/>
                <w:sz w:val="18"/>
              </w:rPr>
              <w:t>Approach</w:t>
            </w:r>
          </w:p>
        </w:tc>
        <w:tc>
          <w:tcPr>
            <w:tcW w:w="7258" w:type="dxa"/>
          </w:tcPr>
          <w:p>
            <w:pPr>
              <w:pStyle w:val="TableParagraph"/>
              <w:spacing w:line="186" w:lineRule="exact"/>
              <w:ind w:left="46" w:right="3"/>
              <w:rPr>
                <w:sz w:val="18"/>
              </w:rPr>
            </w:pPr>
            <w:r>
              <w:rPr>
                <w:w w:val="105"/>
                <w:sz w:val="18"/>
              </w:rPr>
              <w:t>(score)</w:t>
            </w:r>
            <w:r>
              <w:rPr>
                <w:spacing w:val="-2"/>
                <w:w w:val="105"/>
                <w:sz w:val="18"/>
              </w:rPr>
              <w:t> </w:t>
            </w:r>
            <w:r>
              <w:rPr>
                <w:w w:val="105"/>
                <w:sz w:val="18"/>
              </w:rPr>
              <w:t>Include significance,</w:t>
            </w:r>
            <w:r>
              <w:rPr>
                <w:spacing w:val="-1"/>
                <w:w w:val="105"/>
                <w:sz w:val="18"/>
              </w:rPr>
              <w:t> </w:t>
            </w:r>
            <w:r>
              <w:rPr>
                <w:w w:val="105"/>
                <w:sz w:val="18"/>
              </w:rPr>
              <w:t>approach,</w:t>
            </w:r>
            <w:r>
              <w:rPr>
                <w:spacing w:val="-1"/>
                <w:w w:val="105"/>
                <w:sz w:val="18"/>
              </w:rPr>
              <w:t> </w:t>
            </w:r>
            <w:r>
              <w:rPr>
                <w:w w:val="105"/>
                <w:sz w:val="18"/>
              </w:rPr>
              <w:t>innovation,</w:t>
            </w:r>
            <w:r>
              <w:rPr>
                <w:spacing w:val="-1"/>
                <w:w w:val="105"/>
                <w:sz w:val="18"/>
              </w:rPr>
              <w:t> </w:t>
            </w:r>
            <w:r>
              <w:rPr>
                <w:spacing w:val="-4"/>
                <w:w w:val="105"/>
                <w:sz w:val="18"/>
              </w:rPr>
              <w:t>etc.</w:t>
            </w:r>
          </w:p>
        </w:tc>
      </w:tr>
      <w:tr>
        <w:trPr>
          <w:trHeight w:val="329" w:hRule="atLeast"/>
        </w:trPr>
        <w:tc>
          <w:tcPr>
            <w:tcW w:w="2338" w:type="dxa"/>
          </w:tcPr>
          <w:p>
            <w:pPr>
              <w:pStyle w:val="TableParagraph"/>
              <w:ind w:left="107"/>
              <w:jc w:val="left"/>
              <w:rPr>
                <w:rFonts w:ascii="Arial"/>
                <w:b/>
                <w:sz w:val="18"/>
              </w:rPr>
            </w:pPr>
            <w:r>
              <w:rPr>
                <w:rFonts w:ascii="Arial"/>
                <w:b/>
                <w:spacing w:val="-2"/>
                <w:w w:val="105"/>
                <w:sz w:val="18"/>
              </w:rPr>
              <w:t>Comments</w:t>
            </w:r>
          </w:p>
        </w:tc>
        <w:tc>
          <w:tcPr>
            <w:tcW w:w="7258" w:type="dxa"/>
          </w:tcPr>
          <w:p>
            <w:pPr>
              <w:pStyle w:val="TableParagraph"/>
              <w:spacing w:before="0"/>
              <w:jc w:val="left"/>
              <w:rPr>
                <w:rFonts w:ascii="Times New Roman"/>
                <w:sz w:val="18"/>
              </w:rPr>
            </w:pPr>
          </w:p>
        </w:tc>
      </w:tr>
    </w:tbl>
    <w:p>
      <w:pPr>
        <w:spacing w:before="114" w:after="7"/>
        <w:ind w:left="1152" w:right="0" w:firstLine="0"/>
        <w:jc w:val="left"/>
        <w:rPr>
          <w:rFonts w:ascii="Arial"/>
          <w:b/>
          <w:sz w:val="24"/>
        </w:rPr>
      </w:pPr>
      <w:r>
        <w:rPr>
          <w:rFonts w:ascii="Arial"/>
          <w:b/>
          <w:color w:val="72D1F2"/>
          <w:spacing w:val="-5"/>
          <w:sz w:val="24"/>
        </w:rPr>
        <w:t>2.</w:t>
      </w:r>
    </w:p>
    <w:tbl>
      <w:tblPr>
        <w:tblW w:w="0" w:type="auto"/>
        <w:jc w:val="left"/>
        <w:tblInd w:w="1624" w:type="dxa"/>
        <w:tblBorders>
          <w:top w:val="single" w:sz="18" w:space="0" w:color="72D1F2"/>
          <w:left w:val="single" w:sz="18" w:space="0" w:color="72D1F2"/>
          <w:bottom w:val="single" w:sz="18" w:space="0" w:color="72D1F2"/>
          <w:right w:val="single" w:sz="18" w:space="0" w:color="72D1F2"/>
          <w:insideH w:val="single" w:sz="18" w:space="0" w:color="72D1F2"/>
          <w:insideV w:val="single" w:sz="18" w:space="0" w:color="72D1F2"/>
        </w:tblBorders>
        <w:tblLayout w:type="fixed"/>
        <w:tblCellMar>
          <w:top w:w="0" w:type="dxa"/>
          <w:left w:w="0" w:type="dxa"/>
          <w:bottom w:w="0" w:type="dxa"/>
          <w:right w:w="0" w:type="dxa"/>
        </w:tblCellMar>
        <w:tblLook w:val="01E0"/>
      </w:tblPr>
      <w:tblGrid>
        <w:gridCol w:w="2338"/>
        <w:gridCol w:w="7258"/>
      </w:tblGrid>
      <w:tr>
        <w:trPr>
          <w:trHeight w:val="219" w:hRule="atLeast"/>
        </w:trPr>
        <w:tc>
          <w:tcPr>
            <w:tcW w:w="2338" w:type="dxa"/>
          </w:tcPr>
          <w:p>
            <w:pPr>
              <w:pStyle w:val="TableParagraph"/>
              <w:spacing w:line="191" w:lineRule="exact"/>
              <w:ind w:left="107"/>
              <w:jc w:val="left"/>
              <w:rPr>
                <w:rFonts w:ascii="Arial"/>
                <w:b/>
                <w:sz w:val="18"/>
              </w:rPr>
            </w:pPr>
            <w:r>
              <w:rPr>
                <w:rFonts w:ascii="Arial"/>
                <w:b/>
                <w:spacing w:val="-2"/>
                <w:w w:val="105"/>
                <w:sz w:val="18"/>
              </w:rPr>
              <w:t>Feasibility</w:t>
            </w:r>
          </w:p>
        </w:tc>
        <w:tc>
          <w:tcPr>
            <w:tcW w:w="7258" w:type="dxa"/>
          </w:tcPr>
          <w:p>
            <w:pPr>
              <w:pStyle w:val="TableParagraph"/>
              <w:spacing w:line="191" w:lineRule="exact"/>
              <w:ind w:left="46"/>
              <w:rPr>
                <w:sz w:val="18"/>
              </w:rPr>
            </w:pPr>
            <w:r>
              <w:rPr>
                <w:spacing w:val="-2"/>
                <w:w w:val="105"/>
                <w:sz w:val="18"/>
              </w:rPr>
              <w:t>(score)</w:t>
            </w:r>
          </w:p>
        </w:tc>
      </w:tr>
      <w:tr>
        <w:trPr>
          <w:trHeight w:val="324" w:hRule="atLeast"/>
        </w:trPr>
        <w:tc>
          <w:tcPr>
            <w:tcW w:w="2338" w:type="dxa"/>
          </w:tcPr>
          <w:p>
            <w:pPr>
              <w:pStyle w:val="TableParagraph"/>
              <w:ind w:left="107"/>
              <w:jc w:val="left"/>
              <w:rPr>
                <w:rFonts w:ascii="Arial"/>
                <w:b/>
                <w:sz w:val="18"/>
              </w:rPr>
            </w:pPr>
            <w:r>
              <w:rPr>
                <w:rFonts w:ascii="Arial"/>
                <w:b/>
                <w:spacing w:val="-2"/>
                <w:w w:val="105"/>
                <w:sz w:val="18"/>
              </w:rPr>
              <w:t>Comments</w:t>
            </w:r>
          </w:p>
        </w:tc>
        <w:tc>
          <w:tcPr>
            <w:tcW w:w="7258" w:type="dxa"/>
          </w:tcPr>
          <w:p>
            <w:pPr>
              <w:pStyle w:val="TableParagraph"/>
              <w:spacing w:before="0"/>
              <w:jc w:val="left"/>
              <w:rPr>
                <w:rFonts w:ascii="Times New Roman"/>
                <w:sz w:val="18"/>
              </w:rPr>
            </w:pPr>
          </w:p>
        </w:tc>
      </w:tr>
    </w:tbl>
    <w:p>
      <w:pPr>
        <w:spacing w:before="114" w:after="7"/>
        <w:ind w:left="1152" w:right="0" w:firstLine="0"/>
        <w:jc w:val="left"/>
        <w:rPr>
          <w:rFonts w:ascii="Arial"/>
          <w:b/>
          <w:sz w:val="24"/>
        </w:rPr>
      </w:pPr>
      <w:r>
        <w:rPr>
          <w:rFonts w:ascii="Arial"/>
          <w:b/>
          <w:color w:val="72D1F2"/>
          <w:spacing w:val="-5"/>
          <w:sz w:val="24"/>
        </w:rPr>
        <w:t>3.</w:t>
      </w:r>
    </w:p>
    <w:tbl>
      <w:tblPr>
        <w:tblW w:w="0" w:type="auto"/>
        <w:jc w:val="left"/>
        <w:tblInd w:w="1624" w:type="dxa"/>
        <w:tblBorders>
          <w:top w:val="single" w:sz="18" w:space="0" w:color="72D1F2"/>
          <w:left w:val="single" w:sz="18" w:space="0" w:color="72D1F2"/>
          <w:bottom w:val="single" w:sz="18" w:space="0" w:color="72D1F2"/>
          <w:right w:val="single" w:sz="18" w:space="0" w:color="72D1F2"/>
          <w:insideH w:val="single" w:sz="18" w:space="0" w:color="72D1F2"/>
          <w:insideV w:val="single" w:sz="18" w:space="0" w:color="72D1F2"/>
        </w:tblBorders>
        <w:tblLayout w:type="fixed"/>
        <w:tblCellMar>
          <w:top w:w="0" w:type="dxa"/>
          <w:left w:w="0" w:type="dxa"/>
          <w:bottom w:w="0" w:type="dxa"/>
          <w:right w:w="0" w:type="dxa"/>
        </w:tblCellMar>
        <w:tblLook w:val="01E0"/>
      </w:tblPr>
      <w:tblGrid>
        <w:gridCol w:w="2338"/>
        <w:gridCol w:w="7258"/>
      </w:tblGrid>
      <w:tr>
        <w:trPr>
          <w:trHeight w:val="218" w:hRule="atLeast"/>
        </w:trPr>
        <w:tc>
          <w:tcPr>
            <w:tcW w:w="2338" w:type="dxa"/>
          </w:tcPr>
          <w:p>
            <w:pPr>
              <w:pStyle w:val="TableParagraph"/>
              <w:spacing w:line="191" w:lineRule="exact"/>
              <w:ind w:left="107"/>
              <w:jc w:val="left"/>
              <w:rPr>
                <w:rFonts w:ascii="Arial"/>
                <w:b/>
                <w:sz w:val="18"/>
              </w:rPr>
            </w:pPr>
            <w:r>
              <w:rPr>
                <w:rFonts w:ascii="Arial"/>
                <w:b/>
                <w:spacing w:val="-2"/>
                <w:w w:val="105"/>
                <w:sz w:val="18"/>
              </w:rPr>
              <w:t>Relevance</w:t>
            </w:r>
          </w:p>
        </w:tc>
        <w:tc>
          <w:tcPr>
            <w:tcW w:w="7258" w:type="dxa"/>
          </w:tcPr>
          <w:p>
            <w:pPr>
              <w:pStyle w:val="TableParagraph"/>
              <w:spacing w:line="191" w:lineRule="exact"/>
              <w:ind w:left="46"/>
              <w:rPr>
                <w:sz w:val="18"/>
              </w:rPr>
            </w:pPr>
            <w:r>
              <w:rPr>
                <w:spacing w:val="-2"/>
                <w:w w:val="105"/>
                <w:sz w:val="18"/>
              </w:rPr>
              <w:t>(score)</w:t>
            </w:r>
          </w:p>
        </w:tc>
      </w:tr>
      <w:tr>
        <w:trPr>
          <w:trHeight w:val="665" w:hRule="atLeast"/>
        </w:trPr>
        <w:tc>
          <w:tcPr>
            <w:tcW w:w="9596" w:type="dxa"/>
            <w:gridSpan w:val="2"/>
          </w:tcPr>
          <w:p>
            <w:pPr>
              <w:pStyle w:val="TableParagraph"/>
              <w:ind w:left="107"/>
              <w:jc w:val="left"/>
              <w:rPr>
                <w:rFonts w:ascii="Arial"/>
                <w:b/>
                <w:i/>
                <w:sz w:val="18"/>
              </w:rPr>
            </w:pPr>
            <w:r>
              <w:rPr>
                <w:rFonts w:ascii="Arial"/>
                <w:b/>
                <w:i/>
                <w:w w:val="105"/>
                <w:sz w:val="18"/>
              </w:rPr>
              <w:t>To what</w:t>
            </w:r>
            <w:r>
              <w:rPr>
                <w:rFonts w:ascii="Arial"/>
                <w:b/>
                <w:i/>
                <w:spacing w:val="-1"/>
                <w:w w:val="105"/>
                <w:sz w:val="18"/>
              </w:rPr>
              <w:t> </w:t>
            </w:r>
            <w:r>
              <w:rPr>
                <w:rFonts w:ascii="Arial"/>
                <w:b/>
                <w:i/>
                <w:w w:val="105"/>
                <w:sz w:val="18"/>
              </w:rPr>
              <w:t>extent might</w:t>
            </w:r>
            <w:r>
              <w:rPr>
                <w:rFonts w:ascii="Arial"/>
                <w:b/>
                <w:i/>
                <w:spacing w:val="-1"/>
                <w:w w:val="105"/>
                <w:sz w:val="18"/>
              </w:rPr>
              <w:t> </w:t>
            </w:r>
            <w:r>
              <w:rPr>
                <w:rFonts w:ascii="Arial"/>
                <w:b/>
                <w:i/>
                <w:w w:val="105"/>
                <w:sz w:val="18"/>
              </w:rPr>
              <w:t>this project have an impact on cancer</w:t>
            </w:r>
            <w:r>
              <w:rPr>
                <w:rFonts w:ascii="Arial"/>
                <w:b/>
                <w:i/>
                <w:spacing w:val="-1"/>
                <w:w w:val="105"/>
                <w:sz w:val="18"/>
              </w:rPr>
              <w:t> </w:t>
            </w:r>
            <w:r>
              <w:rPr>
                <w:rFonts w:ascii="Arial"/>
                <w:b/>
                <w:i/>
                <w:w w:val="105"/>
                <w:sz w:val="18"/>
              </w:rPr>
              <w:t>health </w:t>
            </w:r>
            <w:r>
              <w:rPr>
                <w:rFonts w:ascii="Arial"/>
                <w:b/>
                <w:i/>
                <w:spacing w:val="-2"/>
                <w:w w:val="105"/>
                <w:sz w:val="18"/>
              </w:rPr>
              <w:t>disparities?</w:t>
            </w:r>
          </w:p>
        </w:tc>
      </w:tr>
    </w:tbl>
    <w:p>
      <w:pPr>
        <w:spacing w:before="77"/>
        <w:ind w:left="1152" w:right="0" w:firstLine="0"/>
        <w:jc w:val="left"/>
        <w:rPr>
          <w:rFonts w:ascii="Arial"/>
          <w:b/>
          <w:sz w:val="24"/>
        </w:rPr>
      </w:pPr>
      <w:r>
        <w:rPr>
          <w:rFonts w:ascii="Arial"/>
          <w:b/>
          <w:color w:val="72D1F2"/>
          <w:spacing w:val="-5"/>
          <w:sz w:val="24"/>
        </w:rPr>
        <w:t>4.</w:t>
      </w:r>
    </w:p>
    <w:tbl>
      <w:tblPr>
        <w:tblW w:w="0" w:type="auto"/>
        <w:jc w:val="left"/>
        <w:tblInd w:w="1624" w:type="dxa"/>
        <w:tblBorders>
          <w:top w:val="single" w:sz="18" w:space="0" w:color="72D1F2"/>
          <w:left w:val="single" w:sz="18" w:space="0" w:color="72D1F2"/>
          <w:bottom w:val="single" w:sz="18" w:space="0" w:color="72D1F2"/>
          <w:right w:val="single" w:sz="18" w:space="0" w:color="72D1F2"/>
          <w:insideH w:val="single" w:sz="18" w:space="0" w:color="72D1F2"/>
          <w:insideV w:val="single" w:sz="18" w:space="0" w:color="72D1F2"/>
        </w:tblBorders>
        <w:tblLayout w:type="fixed"/>
        <w:tblCellMar>
          <w:top w:w="0" w:type="dxa"/>
          <w:left w:w="0" w:type="dxa"/>
          <w:bottom w:w="0" w:type="dxa"/>
          <w:right w:w="0" w:type="dxa"/>
        </w:tblCellMar>
        <w:tblLook w:val="01E0"/>
      </w:tblPr>
      <w:tblGrid>
        <w:gridCol w:w="2338"/>
        <w:gridCol w:w="7292"/>
      </w:tblGrid>
      <w:tr>
        <w:trPr>
          <w:trHeight w:val="439" w:hRule="atLeast"/>
        </w:trPr>
        <w:tc>
          <w:tcPr>
            <w:tcW w:w="2338" w:type="dxa"/>
          </w:tcPr>
          <w:p>
            <w:pPr>
              <w:pStyle w:val="TableParagraph"/>
              <w:spacing w:line="220" w:lineRule="exact" w:before="0"/>
              <w:ind w:left="107"/>
              <w:jc w:val="left"/>
              <w:rPr>
                <w:rFonts w:ascii="Arial"/>
                <w:b/>
                <w:sz w:val="18"/>
              </w:rPr>
            </w:pPr>
            <w:r>
              <w:rPr>
                <w:rFonts w:ascii="Arial"/>
                <w:b/>
                <w:w w:val="105"/>
                <w:sz w:val="18"/>
              </w:rPr>
              <w:t>Compatibility</w:t>
            </w:r>
            <w:r>
              <w:rPr>
                <w:rFonts w:ascii="Arial"/>
                <w:b/>
                <w:spacing w:val="-14"/>
                <w:w w:val="105"/>
                <w:sz w:val="18"/>
              </w:rPr>
              <w:t> </w:t>
            </w:r>
            <w:r>
              <w:rPr>
                <w:rFonts w:ascii="Arial"/>
                <w:b/>
                <w:w w:val="105"/>
                <w:sz w:val="18"/>
              </w:rPr>
              <w:t>with</w:t>
            </w:r>
            <w:r>
              <w:rPr>
                <w:rFonts w:ascii="Arial"/>
                <w:b/>
                <w:spacing w:val="-13"/>
                <w:w w:val="105"/>
                <w:sz w:val="18"/>
              </w:rPr>
              <w:t> </w:t>
            </w:r>
            <w:r>
              <w:rPr>
                <w:rFonts w:ascii="Arial"/>
                <w:b/>
                <w:w w:val="105"/>
                <w:sz w:val="18"/>
              </w:rPr>
              <w:t>the U54 Goals</w:t>
            </w:r>
          </w:p>
        </w:tc>
        <w:tc>
          <w:tcPr>
            <w:tcW w:w="7292" w:type="dxa"/>
          </w:tcPr>
          <w:p>
            <w:pPr>
              <w:pStyle w:val="TableParagraph"/>
              <w:ind w:left="48"/>
              <w:rPr>
                <w:sz w:val="18"/>
              </w:rPr>
            </w:pPr>
            <w:r>
              <w:rPr>
                <w:spacing w:val="-2"/>
                <w:w w:val="105"/>
                <w:sz w:val="18"/>
              </w:rPr>
              <w:t>(score)</w:t>
            </w:r>
          </w:p>
        </w:tc>
      </w:tr>
      <w:tr>
        <w:trPr>
          <w:trHeight w:val="665" w:hRule="atLeast"/>
        </w:trPr>
        <w:tc>
          <w:tcPr>
            <w:tcW w:w="9630" w:type="dxa"/>
            <w:gridSpan w:val="2"/>
          </w:tcPr>
          <w:p>
            <w:pPr>
              <w:pStyle w:val="TableParagraph"/>
              <w:spacing w:line="249" w:lineRule="auto" w:before="7"/>
              <w:ind w:left="107"/>
              <w:jc w:val="left"/>
              <w:rPr>
                <w:rFonts w:ascii="Arial"/>
                <w:b/>
                <w:i/>
                <w:sz w:val="18"/>
              </w:rPr>
            </w:pPr>
            <w:r>
              <w:rPr>
                <w:rFonts w:ascii="Arial"/>
                <w:b/>
                <w:i/>
                <w:w w:val="105"/>
                <w:sz w:val="18"/>
              </w:rPr>
              <w:t>To what</w:t>
            </w:r>
            <w:r>
              <w:rPr>
                <w:rFonts w:ascii="Arial"/>
                <w:b/>
                <w:i/>
                <w:spacing w:val="-1"/>
                <w:w w:val="105"/>
                <w:sz w:val="18"/>
              </w:rPr>
              <w:t> </w:t>
            </w:r>
            <w:r>
              <w:rPr>
                <w:rFonts w:ascii="Arial"/>
                <w:b/>
                <w:i/>
                <w:w w:val="105"/>
                <w:sz w:val="18"/>
              </w:rPr>
              <w:t>extent</w:t>
            </w:r>
            <w:r>
              <w:rPr>
                <w:rFonts w:ascii="Arial"/>
                <w:b/>
                <w:i/>
                <w:spacing w:val="-1"/>
                <w:w w:val="105"/>
                <w:sz w:val="18"/>
              </w:rPr>
              <w:t> </w:t>
            </w:r>
            <w:r>
              <w:rPr>
                <w:rFonts w:ascii="Arial"/>
                <w:b/>
                <w:i/>
                <w:w w:val="105"/>
                <w:sz w:val="18"/>
              </w:rPr>
              <w:t>does the project</w:t>
            </w:r>
            <w:r>
              <w:rPr>
                <w:rFonts w:ascii="Arial"/>
                <w:b/>
                <w:i/>
                <w:spacing w:val="-1"/>
                <w:w w:val="105"/>
                <w:sz w:val="18"/>
              </w:rPr>
              <w:t> </w:t>
            </w:r>
            <w:r>
              <w:rPr>
                <w:rFonts w:ascii="Arial"/>
                <w:b/>
                <w:i/>
                <w:w w:val="105"/>
                <w:sz w:val="18"/>
              </w:rPr>
              <w:t>address development</w:t>
            </w:r>
            <w:r>
              <w:rPr>
                <w:rFonts w:ascii="Arial"/>
                <w:b/>
                <w:i/>
                <w:spacing w:val="-1"/>
                <w:w w:val="105"/>
                <w:sz w:val="18"/>
              </w:rPr>
              <w:t> </w:t>
            </w:r>
            <w:r>
              <w:rPr>
                <w:rFonts w:ascii="Arial"/>
                <w:b/>
                <w:i/>
                <w:w w:val="105"/>
                <w:sz w:val="18"/>
              </w:rPr>
              <w:t>of</w:t>
            </w:r>
            <w:r>
              <w:rPr>
                <w:rFonts w:ascii="Arial"/>
                <w:b/>
                <w:i/>
                <w:spacing w:val="-1"/>
                <w:w w:val="105"/>
                <w:sz w:val="18"/>
              </w:rPr>
              <w:t> </w:t>
            </w:r>
            <w:r>
              <w:rPr>
                <w:rFonts w:ascii="Arial"/>
                <w:b/>
                <w:i/>
                <w:w w:val="105"/>
                <w:sz w:val="18"/>
              </w:rPr>
              <w:t>collaborative programs of</w:t>
            </w:r>
            <w:r>
              <w:rPr>
                <w:rFonts w:ascii="Arial"/>
                <w:b/>
                <w:i/>
                <w:spacing w:val="-1"/>
                <w:w w:val="105"/>
                <w:sz w:val="18"/>
              </w:rPr>
              <w:t> </w:t>
            </w:r>
            <w:r>
              <w:rPr>
                <w:rFonts w:ascii="Arial"/>
                <w:b/>
                <w:i/>
                <w:w w:val="105"/>
                <w:sz w:val="18"/>
              </w:rPr>
              <w:t>research (qualifications and partnerships)?</w:t>
            </w:r>
          </w:p>
        </w:tc>
      </w:tr>
      <w:tr>
        <w:trPr>
          <w:trHeight w:val="305" w:hRule="atLeast"/>
        </w:trPr>
        <w:tc>
          <w:tcPr>
            <w:tcW w:w="9630" w:type="dxa"/>
            <w:gridSpan w:val="2"/>
          </w:tcPr>
          <w:p>
            <w:pPr>
              <w:pStyle w:val="TableParagraph"/>
              <w:ind w:left="107"/>
              <w:jc w:val="left"/>
              <w:rPr>
                <w:rFonts w:ascii="Arial"/>
                <w:b/>
                <w:i/>
                <w:sz w:val="18"/>
              </w:rPr>
            </w:pPr>
            <w:r>
              <w:rPr>
                <w:rFonts w:ascii="Arial"/>
                <w:b/>
                <w:i/>
                <w:w w:val="105"/>
                <w:sz w:val="18"/>
              </w:rPr>
              <w:t>To what</w:t>
            </w:r>
            <w:r>
              <w:rPr>
                <w:rFonts w:ascii="Arial"/>
                <w:b/>
                <w:i/>
                <w:spacing w:val="-1"/>
                <w:w w:val="105"/>
                <w:sz w:val="18"/>
              </w:rPr>
              <w:t> </w:t>
            </w:r>
            <w:r>
              <w:rPr>
                <w:rFonts w:ascii="Arial"/>
                <w:b/>
                <w:i/>
                <w:w w:val="105"/>
                <w:sz w:val="18"/>
              </w:rPr>
              <w:t>extent</w:t>
            </w:r>
            <w:r>
              <w:rPr>
                <w:rFonts w:ascii="Arial"/>
                <w:b/>
                <w:i/>
                <w:spacing w:val="-1"/>
                <w:w w:val="105"/>
                <w:sz w:val="18"/>
              </w:rPr>
              <w:t> </w:t>
            </w:r>
            <w:r>
              <w:rPr>
                <w:rFonts w:ascii="Arial"/>
                <w:b/>
                <w:i/>
                <w:w w:val="105"/>
                <w:sz w:val="18"/>
              </w:rPr>
              <w:t>does</w:t>
            </w:r>
            <w:r>
              <w:rPr>
                <w:rFonts w:ascii="Arial"/>
                <w:b/>
                <w:i/>
                <w:spacing w:val="1"/>
                <w:w w:val="105"/>
                <w:sz w:val="18"/>
              </w:rPr>
              <w:t> </w:t>
            </w:r>
            <w:r>
              <w:rPr>
                <w:rFonts w:ascii="Arial"/>
                <w:b/>
                <w:i/>
                <w:w w:val="105"/>
                <w:sz w:val="18"/>
              </w:rPr>
              <w:t>the project</w:t>
            </w:r>
            <w:r>
              <w:rPr>
                <w:rFonts w:ascii="Arial"/>
                <w:b/>
                <w:i/>
                <w:spacing w:val="-1"/>
                <w:w w:val="105"/>
                <w:sz w:val="18"/>
              </w:rPr>
              <w:t> </w:t>
            </w:r>
            <w:r>
              <w:rPr>
                <w:rFonts w:ascii="Arial"/>
                <w:b/>
                <w:i/>
                <w:w w:val="105"/>
                <w:sz w:val="18"/>
              </w:rPr>
              <w:t>focus on</w:t>
            </w:r>
            <w:r>
              <w:rPr>
                <w:rFonts w:ascii="Arial"/>
                <w:b/>
                <w:i/>
                <w:spacing w:val="1"/>
                <w:w w:val="105"/>
                <w:sz w:val="18"/>
              </w:rPr>
              <w:t> </w:t>
            </w:r>
            <w:r>
              <w:rPr>
                <w:rFonts w:ascii="Arial"/>
                <w:b/>
                <w:i/>
                <w:w w:val="105"/>
                <w:sz w:val="18"/>
              </w:rPr>
              <w:t>important</w:t>
            </w:r>
            <w:r>
              <w:rPr>
                <w:rFonts w:ascii="Arial"/>
                <w:b/>
                <w:i/>
                <w:spacing w:val="-1"/>
                <w:w w:val="105"/>
                <w:sz w:val="18"/>
              </w:rPr>
              <w:t> </w:t>
            </w:r>
            <w:r>
              <w:rPr>
                <w:rFonts w:ascii="Arial"/>
                <w:b/>
                <w:i/>
                <w:w w:val="105"/>
                <w:sz w:val="18"/>
              </w:rPr>
              <w:t>questions in cancer or</w:t>
            </w:r>
            <w:r>
              <w:rPr>
                <w:rFonts w:ascii="Arial"/>
                <w:b/>
                <w:i/>
                <w:spacing w:val="-1"/>
                <w:w w:val="105"/>
                <w:sz w:val="18"/>
              </w:rPr>
              <w:t> </w:t>
            </w:r>
            <w:r>
              <w:rPr>
                <w:rFonts w:ascii="Arial"/>
                <w:b/>
                <w:i/>
                <w:w w:val="105"/>
                <w:sz w:val="18"/>
              </w:rPr>
              <w:t>cancer</w:t>
            </w:r>
            <w:r>
              <w:rPr>
                <w:rFonts w:ascii="Arial"/>
                <w:b/>
                <w:i/>
                <w:spacing w:val="-1"/>
                <w:w w:val="105"/>
                <w:sz w:val="18"/>
              </w:rPr>
              <w:t> </w:t>
            </w:r>
            <w:r>
              <w:rPr>
                <w:rFonts w:ascii="Arial"/>
                <w:b/>
                <w:i/>
                <w:spacing w:val="-2"/>
                <w:w w:val="105"/>
                <w:sz w:val="18"/>
              </w:rPr>
              <w:t>prevention?</w:t>
            </w:r>
          </w:p>
        </w:tc>
      </w:tr>
      <w:tr>
        <w:trPr>
          <w:trHeight w:val="310" w:hRule="atLeast"/>
        </w:trPr>
        <w:tc>
          <w:tcPr>
            <w:tcW w:w="9630" w:type="dxa"/>
            <w:gridSpan w:val="2"/>
          </w:tcPr>
          <w:p>
            <w:pPr>
              <w:pStyle w:val="TableParagraph"/>
              <w:ind w:left="107"/>
              <w:jc w:val="left"/>
              <w:rPr>
                <w:rFonts w:ascii="Arial"/>
                <w:b/>
                <w:i/>
                <w:sz w:val="18"/>
              </w:rPr>
            </w:pPr>
            <w:r>
              <w:rPr>
                <w:rFonts w:ascii="Arial"/>
                <w:b/>
                <w:i/>
                <w:w w:val="105"/>
                <w:sz w:val="18"/>
              </w:rPr>
              <w:t>Is the project</w:t>
            </w:r>
            <w:r>
              <w:rPr>
                <w:rFonts w:ascii="Arial"/>
                <w:b/>
                <w:i/>
                <w:spacing w:val="-1"/>
                <w:w w:val="105"/>
                <w:sz w:val="18"/>
              </w:rPr>
              <w:t> </w:t>
            </w:r>
            <w:r>
              <w:rPr>
                <w:rFonts w:ascii="Arial"/>
                <w:b/>
                <w:i/>
                <w:w w:val="105"/>
                <w:sz w:val="18"/>
              </w:rPr>
              <w:t>likely to result</w:t>
            </w:r>
            <w:r>
              <w:rPr>
                <w:rFonts w:ascii="Arial"/>
                <w:b/>
                <w:i/>
                <w:spacing w:val="-1"/>
                <w:w w:val="105"/>
                <w:sz w:val="18"/>
              </w:rPr>
              <w:t> </w:t>
            </w:r>
            <w:r>
              <w:rPr>
                <w:rFonts w:ascii="Arial"/>
                <w:b/>
                <w:i/>
                <w:w w:val="105"/>
                <w:sz w:val="18"/>
              </w:rPr>
              <w:t>in the recruitment</w:t>
            </w:r>
            <w:r>
              <w:rPr>
                <w:rFonts w:ascii="Arial"/>
                <w:b/>
                <w:i/>
                <w:spacing w:val="-1"/>
                <w:w w:val="105"/>
                <w:sz w:val="18"/>
              </w:rPr>
              <w:t> </w:t>
            </w:r>
            <w:r>
              <w:rPr>
                <w:rFonts w:ascii="Arial"/>
                <w:b/>
                <w:i/>
                <w:w w:val="105"/>
                <w:sz w:val="18"/>
              </w:rPr>
              <w:t>and training of underrepresented </w:t>
            </w:r>
            <w:r>
              <w:rPr>
                <w:rFonts w:ascii="Arial"/>
                <w:b/>
                <w:i/>
                <w:spacing w:val="-2"/>
                <w:w w:val="105"/>
                <w:sz w:val="18"/>
              </w:rPr>
              <w:t>students?</w:t>
            </w:r>
          </w:p>
        </w:tc>
      </w:tr>
    </w:tbl>
    <w:p>
      <w:pPr>
        <w:pStyle w:val="TableParagraph"/>
        <w:spacing w:after="0"/>
        <w:jc w:val="left"/>
        <w:rPr>
          <w:rFonts w:ascii="Arial"/>
          <w:b/>
          <w:i/>
          <w:sz w:val="18"/>
        </w:rPr>
        <w:sectPr>
          <w:footerReference w:type="default" r:id="rId5"/>
          <w:type w:val="continuous"/>
          <w:pgSz w:w="12240" w:h="15840"/>
          <w:pgMar w:header="0" w:footer="878" w:top="360" w:bottom="1060" w:left="360" w:right="360"/>
          <w:pgNumType w:start="1"/>
        </w:sectPr>
      </w:pPr>
    </w:p>
    <w:p>
      <w:pPr>
        <w:spacing w:before="75"/>
        <w:ind w:left="1152" w:right="0" w:firstLine="0"/>
        <w:jc w:val="left"/>
        <w:rPr>
          <w:rFonts w:ascii="Arial"/>
          <w:b/>
          <w:sz w:val="24"/>
        </w:rPr>
      </w:pPr>
      <w:r>
        <w:rPr>
          <w:rFonts w:ascii="Arial"/>
          <w:b/>
          <w:color w:val="72D1F2"/>
          <w:spacing w:val="-5"/>
          <w:sz w:val="24"/>
        </w:rPr>
        <w:t>5.</w:t>
      </w:r>
    </w:p>
    <w:p>
      <w:pPr>
        <w:pStyle w:val="BodyText"/>
        <w:spacing w:after="1"/>
        <w:rPr>
          <w:rFonts w:ascii="Arial"/>
          <w:b/>
          <w:sz w:val="11"/>
        </w:rPr>
      </w:pPr>
    </w:p>
    <w:tbl>
      <w:tblPr>
        <w:tblW w:w="0" w:type="auto"/>
        <w:jc w:val="left"/>
        <w:tblInd w:w="1624" w:type="dxa"/>
        <w:tblBorders>
          <w:top w:val="single" w:sz="18" w:space="0" w:color="72D1F2"/>
          <w:left w:val="single" w:sz="18" w:space="0" w:color="72D1F2"/>
          <w:bottom w:val="single" w:sz="18" w:space="0" w:color="72D1F2"/>
          <w:right w:val="single" w:sz="18" w:space="0" w:color="72D1F2"/>
          <w:insideH w:val="single" w:sz="18" w:space="0" w:color="72D1F2"/>
          <w:insideV w:val="single" w:sz="18" w:space="0" w:color="72D1F2"/>
        </w:tblBorders>
        <w:tblLayout w:type="fixed"/>
        <w:tblCellMar>
          <w:top w:w="0" w:type="dxa"/>
          <w:left w:w="0" w:type="dxa"/>
          <w:bottom w:w="0" w:type="dxa"/>
          <w:right w:w="0" w:type="dxa"/>
        </w:tblCellMar>
        <w:tblLook w:val="01E0"/>
      </w:tblPr>
      <w:tblGrid>
        <w:gridCol w:w="2338"/>
        <w:gridCol w:w="7258"/>
      </w:tblGrid>
      <w:tr>
        <w:trPr>
          <w:trHeight w:val="219" w:hRule="atLeast"/>
        </w:trPr>
        <w:tc>
          <w:tcPr>
            <w:tcW w:w="2338" w:type="dxa"/>
          </w:tcPr>
          <w:p>
            <w:pPr>
              <w:pStyle w:val="TableParagraph"/>
              <w:spacing w:line="191" w:lineRule="exact"/>
              <w:ind w:left="107"/>
              <w:jc w:val="left"/>
              <w:rPr>
                <w:rFonts w:ascii="Arial"/>
                <w:b/>
                <w:sz w:val="18"/>
              </w:rPr>
            </w:pPr>
            <w:r>
              <w:rPr>
                <w:rFonts w:ascii="Arial"/>
                <w:b/>
                <w:w w:val="105"/>
                <w:sz w:val="18"/>
              </w:rPr>
              <w:t>Future R01</w:t>
            </w:r>
            <w:r>
              <w:rPr>
                <w:rFonts w:ascii="Arial"/>
                <w:b/>
                <w:spacing w:val="1"/>
                <w:w w:val="105"/>
                <w:sz w:val="18"/>
              </w:rPr>
              <w:t> </w:t>
            </w:r>
            <w:r>
              <w:rPr>
                <w:rFonts w:ascii="Arial"/>
                <w:b/>
                <w:spacing w:val="-2"/>
                <w:w w:val="105"/>
                <w:sz w:val="18"/>
              </w:rPr>
              <w:t>Funding</w:t>
            </w:r>
          </w:p>
        </w:tc>
        <w:tc>
          <w:tcPr>
            <w:tcW w:w="7258" w:type="dxa"/>
          </w:tcPr>
          <w:p>
            <w:pPr>
              <w:pStyle w:val="TableParagraph"/>
              <w:spacing w:line="191" w:lineRule="exact"/>
              <w:ind w:left="46" w:right="3"/>
              <w:rPr>
                <w:sz w:val="18"/>
              </w:rPr>
            </w:pPr>
            <w:r>
              <w:rPr>
                <w:w w:val="105"/>
                <w:sz w:val="18"/>
              </w:rPr>
              <w:t>(score)</w:t>
            </w:r>
            <w:r>
              <w:rPr>
                <w:spacing w:val="-1"/>
                <w:w w:val="105"/>
                <w:sz w:val="18"/>
              </w:rPr>
              <w:t> </w:t>
            </w:r>
            <w:r>
              <w:rPr>
                <w:w w:val="105"/>
                <w:sz w:val="18"/>
              </w:rPr>
              <w:t>Is the project</w:t>
            </w:r>
            <w:r>
              <w:rPr>
                <w:spacing w:val="-1"/>
                <w:w w:val="105"/>
                <w:sz w:val="18"/>
              </w:rPr>
              <w:t> </w:t>
            </w:r>
            <w:r>
              <w:rPr>
                <w:w w:val="105"/>
                <w:sz w:val="18"/>
              </w:rPr>
              <w:t>likely to lead to independent</w:t>
            </w:r>
            <w:r>
              <w:rPr>
                <w:spacing w:val="-1"/>
                <w:w w:val="105"/>
                <w:sz w:val="18"/>
              </w:rPr>
              <w:t> </w:t>
            </w:r>
            <w:r>
              <w:rPr>
                <w:spacing w:val="-2"/>
                <w:w w:val="105"/>
                <w:sz w:val="18"/>
              </w:rPr>
              <w:t>funding?</w:t>
            </w:r>
          </w:p>
        </w:tc>
      </w:tr>
      <w:tr>
        <w:trPr>
          <w:trHeight w:val="454" w:hRule="atLeast"/>
        </w:trPr>
        <w:tc>
          <w:tcPr>
            <w:tcW w:w="2338" w:type="dxa"/>
          </w:tcPr>
          <w:p>
            <w:pPr>
              <w:pStyle w:val="TableParagraph"/>
              <w:ind w:left="107"/>
              <w:jc w:val="left"/>
              <w:rPr>
                <w:rFonts w:ascii="Arial"/>
                <w:b/>
                <w:sz w:val="18"/>
              </w:rPr>
            </w:pPr>
            <w:r>
              <w:rPr>
                <w:rFonts w:ascii="Arial"/>
                <w:b/>
                <w:spacing w:val="-2"/>
                <w:w w:val="105"/>
                <w:sz w:val="18"/>
              </w:rPr>
              <w:t>Comments</w:t>
            </w:r>
          </w:p>
        </w:tc>
        <w:tc>
          <w:tcPr>
            <w:tcW w:w="7258" w:type="dxa"/>
          </w:tcPr>
          <w:p>
            <w:pPr>
              <w:pStyle w:val="TableParagraph"/>
              <w:spacing w:before="0"/>
              <w:jc w:val="left"/>
              <w:rPr>
                <w:rFonts w:ascii="Times New Roman"/>
                <w:sz w:val="18"/>
              </w:rPr>
            </w:pPr>
          </w:p>
        </w:tc>
      </w:tr>
    </w:tbl>
    <w:p>
      <w:pPr>
        <w:pStyle w:val="BodyText"/>
        <w:spacing w:before="121"/>
        <w:rPr>
          <w:rFonts w:ascii="Arial"/>
          <w:b/>
          <w:sz w:val="24"/>
        </w:rPr>
      </w:pPr>
    </w:p>
    <w:p>
      <w:pPr>
        <w:spacing w:before="0"/>
        <w:ind w:left="1152" w:right="0" w:firstLine="0"/>
        <w:jc w:val="left"/>
        <w:rPr>
          <w:rFonts w:ascii="Arial"/>
          <w:b/>
          <w:sz w:val="24"/>
        </w:rPr>
      </w:pPr>
      <w:r>
        <w:rPr>
          <w:rFonts w:ascii="Arial"/>
          <w:b/>
          <w:sz w:val="24"/>
        </w:rPr>
        <w:drawing>
          <wp:anchor distT="0" distB="0" distL="0" distR="0" allowOverlap="1" layoutInCell="1" locked="0" behindDoc="1" simplePos="0" relativeHeight="487432192">
            <wp:simplePos x="0" y="0"/>
            <wp:positionH relativeFrom="page">
              <wp:posOffset>1032968</wp:posOffset>
            </wp:positionH>
            <wp:positionV relativeFrom="paragraph">
              <wp:posOffset>-286624</wp:posOffset>
            </wp:positionV>
            <wp:extent cx="6040351" cy="6050279"/>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8" cstate="print"/>
                    <a:stretch>
                      <a:fillRect/>
                    </a:stretch>
                  </pic:blipFill>
                  <pic:spPr>
                    <a:xfrm>
                      <a:off x="0" y="0"/>
                      <a:ext cx="6040351" cy="6050279"/>
                    </a:xfrm>
                    <a:prstGeom prst="rect">
                      <a:avLst/>
                    </a:prstGeom>
                  </pic:spPr>
                </pic:pic>
              </a:graphicData>
            </a:graphic>
          </wp:anchor>
        </w:drawing>
      </w:r>
      <w:r>
        <w:rPr>
          <w:rFonts w:ascii="Arial"/>
          <w:b/>
          <w:color w:val="72D1F2"/>
          <w:spacing w:val="-5"/>
          <w:sz w:val="24"/>
        </w:rPr>
        <w:t>6.</w:t>
      </w:r>
    </w:p>
    <w:p>
      <w:pPr>
        <w:pStyle w:val="BodyText"/>
        <w:spacing w:before="10"/>
        <w:rPr>
          <w:rFonts w:ascii="Arial"/>
          <w:b/>
          <w:sz w:val="8"/>
        </w:rPr>
      </w:pPr>
      <w:r>
        <w:rPr>
          <w:rFonts w:ascii="Arial"/>
          <w:b/>
          <w:sz w:val="8"/>
        </w:rPr>
        <mc:AlternateContent>
          <mc:Choice Requires="wps">
            <w:drawing>
              <wp:anchor distT="0" distB="0" distL="0" distR="0" allowOverlap="1" layoutInCell="1" locked="0" behindDoc="1" simplePos="0" relativeHeight="487589888">
                <wp:simplePos x="0" y="0"/>
                <wp:positionH relativeFrom="page">
                  <wp:posOffset>1245108</wp:posOffset>
                </wp:positionH>
                <wp:positionV relativeFrom="paragraph">
                  <wp:posOffset>94390</wp:posOffset>
                </wp:positionV>
                <wp:extent cx="6093460" cy="1082040"/>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6093460" cy="1082040"/>
                        </a:xfrm>
                        <a:prstGeom prst="rect">
                          <a:avLst/>
                        </a:prstGeom>
                        <a:ln w="27431">
                          <a:solidFill>
                            <a:srgbClr val="72D1F2"/>
                          </a:solidFill>
                          <a:prstDash val="solid"/>
                        </a:ln>
                      </wps:spPr>
                      <wps:txbx>
                        <w:txbxContent>
                          <w:p>
                            <w:pPr>
                              <w:spacing w:line="266" w:lineRule="auto" w:before="23"/>
                              <w:ind w:left="86" w:right="109" w:firstLine="0"/>
                              <w:jc w:val="left"/>
                              <w:rPr>
                                <w:rFonts w:ascii="Arial"/>
                                <w:b/>
                                <w:sz w:val="18"/>
                              </w:rPr>
                            </w:pPr>
                            <w:r>
                              <w:rPr>
                                <w:rFonts w:ascii="Arial"/>
                                <w:b/>
                                <w:w w:val="105"/>
                                <w:sz w:val="18"/>
                              </w:rPr>
                              <w:t>Is the career development plan and mentorship of the junior investigator(s) (if applicable) appropriate</w:t>
                            </w:r>
                            <w:r>
                              <w:rPr>
                                <w:rFonts w:ascii="Arial"/>
                                <w:b/>
                                <w:spacing w:val="40"/>
                                <w:w w:val="105"/>
                                <w:sz w:val="18"/>
                              </w:rPr>
                              <w:t> </w:t>
                            </w:r>
                            <w:r>
                              <w:rPr>
                                <w:rFonts w:ascii="Arial"/>
                                <w:b/>
                                <w:w w:val="105"/>
                                <w:sz w:val="18"/>
                              </w:rPr>
                              <w:t>for this proposal?</w:t>
                            </w:r>
                          </w:p>
                          <w:p>
                            <w:pPr>
                              <w:pStyle w:val="BodyText"/>
                              <w:rPr>
                                <w:rFonts w:ascii="Arial"/>
                                <w:b/>
                                <w:sz w:val="18"/>
                              </w:rPr>
                            </w:pPr>
                          </w:p>
                          <w:p>
                            <w:pPr>
                              <w:pStyle w:val="BodyText"/>
                              <w:rPr>
                                <w:rFonts w:ascii="Arial"/>
                                <w:b/>
                                <w:sz w:val="18"/>
                              </w:rPr>
                            </w:pPr>
                          </w:p>
                          <w:p>
                            <w:pPr>
                              <w:pStyle w:val="BodyText"/>
                              <w:rPr>
                                <w:rFonts w:ascii="Arial"/>
                                <w:b/>
                                <w:sz w:val="18"/>
                              </w:rPr>
                            </w:pPr>
                          </w:p>
                          <w:p>
                            <w:pPr>
                              <w:pStyle w:val="BodyText"/>
                              <w:spacing w:before="13"/>
                              <w:rPr>
                                <w:rFonts w:ascii="Arial"/>
                                <w:b/>
                                <w:sz w:val="18"/>
                              </w:rPr>
                            </w:pPr>
                          </w:p>
                          <w:p>
                            <w:pPr>
                              <w:spacing w:before="0"/>
                              <w:ind w:left="614" w:right="0" w:firstLine="0"/>
                              <w:jc w:val="left"/>
                              <w:rPr>
                                <w:sz w:val="18"/>
                              </w:rPr>
                            </w:pPr>
                            <w:r>
                              <w:rPr>
                                <w:spacing w:val="-2"/>
                                <w:w w:val="105"/>
                                <w:sz w:val="18"/>
                              </w:rPr>
                              <w:t>(score)</w:t>
                            </w:r>
                          </w:p>
                        </w:txbxContent>
                      </wps:txbx>
                      <wps:bodyPr wrap="square" lIns="0" tIns="0" rIns="0" bIns="0" rtlCol="0">
                        <a:noAutofit/>
                      </wps:bodyPr>
                    </wps:wsp>
                  </a:graphicData>
                </a:graphic>
              </wp:anchor>
            </w:drawing>
          </mc:Choice>
          <mc:Fallback>
            <w:pict>
              <v:shape style="position:absolute;margin-left:98.040001pt;margin-top:7.432344pt;width:479.8pt;height:85.2pt;mso-position-horizontal-relative:page;mso-position-vertical-relative:paragraph;z-index:-15726592;mso-wrap-distance-left:0;mso-wrap-distance-right:0" type="#_x0000_t202" id="docshape8" filled="false" stroked="true" strokeweight="2.16pt" strokecolor="#72d1f2">
                <v:textbox inset="0,0,0,0">
                  <w:txbxContent>
                    <w:p>
                      <w:pPr>
                        <w:spacing w:line="266" w:lineRule="auto" w:before="23"/>
                        <w:ind w:left="86" w:right="109" w:firstLine="0"/>
                        <w:jc w:val="left"/>
                        <w:rPr>
                          <w:rFonts w:ascii="Arial"/>
                          <w:b/>
                          <w:sz w:val="18"/>
                        </w:rPr>
                      </w:pPr>
                      <w:r>
                        <w:rPr>
                          <w:rFonts w:ascii="Arial"/>
                          <w:b/>
                          <w:w w:val="105"/>
                          <w:sz w:val="18"/>
                        </w:rPr>
                        <w:t>Is the career development plan and mentorship of the junior investigator(s) (if applicable) appropriate</w:t>
                      </w:r>
                      <w:r>
                        <w:rPr>
                          <w:rFonts w:ascii="Arial"/>
                          <w:b/>
                          <w:spacing w:val="40"/>
                          <w:w w:val="105"/>
                          <w:sz w:val="18"/>
                        </w:rPr>
                        <w:t> </w:t>
                      </w:r>
                      <w:r>
                        <w:rPr>
                          <w:rFonts w:ascii="Arial"/>
                          <w:b/>
                          <w:w w:val="105"/>
                          <w:sz w:val="18"/>
                        </w:rPr>
                        <w:t>for this proposal?</w:t>
                      </w:r>
                    </w:p>
                    <w:p>
                      <w:pPr>
                        <w:pStyle w:val="BodyText"/>
                        <w:rPr>
                          <w:rFonts w:ascii="Arial"/>
                          <w:b/>
                          <w:sz w:val="18"/>
                        </w:rPr>
                      </w:pPr>
                    </w:p>
                    <w:p>
                      <w:pPr>
                        <w:pStyle w:val="BodyText"/>
                        <w:rPr>
                          <w:rFonts w:ascii="Arial"/>
                          <w:b/>
                          <w:sz w:val="18"/>
                        </w:rPr>
                      </w:pPr>
                    </w:p>
                    <w:p>
                      <w:pPr>
                        <w:pStyle w:val="BodyText"/>
                        <w:rPr>
                          <w:rFonts w:ascii="Arial"/>
                          <w:b/>
                          <w:sz w:val="18"/>
                        </w:rPr>
                      </w:pPr>
                    </w:p>
                    <w:p>
                      <w:pPr>
                        <w:pStyle w:val="BodyText"/>
                        <w:spacing w:before="13"/>
                        <w:rPr>
                          <w:rFonts w:ascii="Arial"/>
                          <w:b/>
                          <w:sz w:val="18"/>
                        </w:rPr>
                      </w:pPr>
                    </w:p>
                    <w:p>
                      <w:pPr>
                        <w:spacing w:before="0"/>
                        <w:ind w:left="614" w:right="0" w:firstLine="0"/>
                        <w:jc w:val="left"/>
                        <w:rPr>
                          <w:sz w:val="18"/>
                        </w:rPr>
                      </w:pPr>
                      <w:r>
                        <w:rPr>
                          <w:spacing w:val="-2"/>
                          <w:w w:val="105"/>
                          <w:sz w:val="18"/>
                        </w:rPr>
                        <w:t>(score)</w:t>
                      </w:r>
                    </w:p>
                  </w:txbxContent>
                </v:textbox>
                <v:stroke dashstyle="solid"/>
                <w10:wrap type="topAndBottom"/>
              </v:shape>
            </w:pict>
          </mc:Fallback>
        </mc:AlternateContent>
      </w:r>
    </w:p>
    <w:p>
      <w:pPr>
        <w:pStyle w:val="BodyText"/>
        <w:spacing w:before="139"/>
        <w:rPr>
          <w:rFonts w:ascii="Arial"/>
          <w:b/>
          <w:sz w:val="24"/>
        </w:rPr>
      </w:pPr>
    </w:p>
    <w:p>
      <w:pPr>
        <w:spacing w:before="0"/>
        <w:ind w:left="1152" w:right="0" w:firstLine="0"/>
        <w:jc w:val="left"/>
        <w:rPr>
          <w:rFonts w:ascii="Arial"/>
          <w:b/>
          <w:sz w:val="24"/>
        </w:rPr>
      </w:pPr>
      <w:r>
        <w:rPr>
          <w:rFonts w:ascii="Arial"/>
          <w:b/>
          <w:color w:val="72D1F2"/>
          <w:spacing w:val="-5"/>
          <w:sz w:val="24"/>
        </w:rPr>
        <w:t>7.</w:t>
      </w:r>
    </w:p>
    <w:p>
      <w:pPr>
        <w:pStyle w:val="BodyText"/>
        <w:spacing w:before="4"/>
        <w:rPr>
          <w:rFonts w:ascii="Arial"/>
          <w:b/>
          <w:sz w:val="9"/>
        </w:rPr>
      </w:pPr>
      <w:r>
        <w:rPr>
          <w:rFonts w:ascii="Arial"/>
          <w:b/>
          <w:sz w:val="9"/>
        </w:rPr>
        <mc:AlternateContent>
          <mc:Choice Requires="wps">
            <w:drawing>
              <wp:anchor distT="0" distB="0" distL="0" distR="0" allowOverlap="1" layoutInCell="1" locked="0" behindDoc="1" simplePos="0" relativeHeight="487590400">
                <wp:simplePos x="0" y="0"/>
                <wp:positionH relativeFrom="page">
                  <wp:posOffset>1245108</wp:posOffset>
                </wp:positionH>
                <wp:positionV relativeFrom="paragraph">
                  <wp:posOffset>97692</wp:posOffset>
                </wp:positionV>
                <wp:extent cx="6093460" cy="707390"/>
                <wp:effectExtent l="0" t="0" r="0" b="0"/>
                <wp:wrapTopAndBottom/>
                <wp:docPr id="13" name="Textbox 13"/>
                <wp:cNvGraphicFramePr>
                  <a:graphicFrameLocks/>
                </wp:cNvGraphicFramePr>
                <a:graphic>
                  <a:graphicData uri="http://schemas.microsoft.com/office/word/2010/wordprocessingShape">
                    <wps:wsp>
                      <wps:cNvPr id="13" name="Textbox 13"/>
                      <wps:cNvSpPr txBox="1"/>
                      <wps:spPr>
                        <a:xfrm>
                          <a:off x="0" y="0"/>
                          <a:ext cx="6093460" cy="707390"/>
                        </a:xfrm>
                        <a:prstGeom prst="rect">
                          <a:avLst/>
                        </a:prstGeom>
                        <a:ln w="27431">
                          <a:solidFill>
                            <a:srgbClr val="72D1F2"/>
                          </a:solidFill>
                          <a:prstDash val="solid"/>
                        </a:ln>
                      </wps:spPr>
                      <wps:txbx>
                        <w:txbxContent>
                          <w:p>
                            <w:pPr>
                              <w:spacing w:before="23"/>
                              <w:ind w:left="0" w:right="7774" w:firstLine="0"/>
                              <w:jc w:val="center"/>
                              <w:rPr>
                                <w:rFonts w:ascii="Arial"/>
                                <w:b/>
                                <w:sz w:val="18"/>
                              </w:rPr>
                            </w:pPr>
                            <w:r>
                              <w:rPr>
                                <w:rFonts w:ascii="Arial"/>
                                <w:b/>
                                <w:w w:val="105"/>
                                <w:sz w:val="18"/>
                              </w:rPr>
                              <w:t>Contingency</w:t>
                            </w:r>
                            <w:r>
                              <w:rPr>
                                <w:rFonts w:ascii="Arial"/>
                                <w:b/>
                                <w:spacing w:val="-1"/>
                                <w:w w:val="105"/>
                                <w:sz w:val="18"/>
                              </w:rPr>
                              <w:t> </w:t>
                            </w:r>
                            <w:r>
                              <w:rPr>
                                <w:rFonts w:ascii="Arial"/>
                                <w:b/>
                                <w:spacing w:val="-4"/>
                                <w:w w:val="105"/>
                                <w:sz w:val="18"/>
                              </w:rPr>
                              <w:t>Plan</w:t>
                            </w:r>
                          </w:p>
                          <w:p>
                            <w:pPr>
                              <w:pStyle w:val="BodyText"/>
                              <w:rPr>
                                <w:rFonts w:ascii="Arial"/>
                                <w:b/>
                                <w:sz w:val="18"/>
                              </w:rPr>
                            </w:pPr>
                          </w:p>
                          <w:p>
                            <w:pPr>
                              <w:pStyle w:val="BodyText"/>
                              <w:spacing w:before="89"/>
                              <w:rPr>
                                <w:rFonts w:ascii="Arial"/>
                                <w:b/>
                                <w:sz w:val="18"/>
                              </w:rPr>
                            </w:pPr>
                          </w:p>
                          <w:p>
                            <w:pPr>
                              <w:spacing w:before="0"/>
                              <w:ind w:left="43" w:right="7774" w:firstLine="0"/>
                              <w:jc w:val="center"/>
                              <w:rPr>
                                <w:sz w:val="18"/>
                              </w:rPr>
                            </w:pPr>
                            <w:r>
                              <w:rPr>
                                <w:spacing w:val="-2"/>
                                <w:w w:val="105"/>
                                <w:sz w:val="18"/>
                              </w:rPr>
                              <w:t>(score)</w:t>
                            </w:r>
                          </w:p>
                        </w:txbxContent>
                      </wps:txbx>
                      <wps:bodyPr wrap="square" lIns="0" tIns="0" rIns="0" bIns="0" rtlCol="0">
                        <a:noAutofit/>
                      </wps:bodyPr>
                    </wps:wsp>
                  </a:graphicData>
                </a:graphic>
              </wp:anchor>
            </w:drawing>
          </mc:Choice>
          <mc:Fallback>
            <w:pict>
              <v:shape style="position:absolute;margin-left:98.040001pt;margin-top:7.692344pt;width:479.8pt;height:55.7pt;mso-position-horizontal-relative:page;mso-position-vertical-relative:paragraph;z-index:-15726080;mso-wrap-distance-left:0;mso-wrap-distance-right:0" type="#_x0000_t202" id="docshape9" filled="false" stroked="true" strokeweight="2.16pt" strokecolor="#72d1f2">
                <v:textbox inset="0,0,0,0">
                  <w:txbxContent>
                    <w:p>
                      <w:pPr>
                        <w:spacing w:before="23"/>
                        <w:ind w:left="0" w:right="7774" w:firstLine="0"/>
                        <w:jc w:val="center"/>
                        <w:rPr>
                          <w:rFonts w:ascii="Arial"/>
                          <w:b/>
                          <w:sz w:val="18"/>
                        </w:rPr>
                      </w:pPr>
                      <w:r>
                        <w:rPr>
                          <w:rFonts w:ascii="Arial"/>
                          <w:b/>
                          <w:w w:val="105"/>
                          <w:sz w:val="18"/>
                        </w:rPr>
                        <w:t>Contingency</w:t>
                      </w:r>
                      <w:r>
                        <w:rPr>
                          <w:rFonts w:ascii="Arial"/>
                          <w:b/>
                          <w:spacing w:val="-1"/>
                          <w:w w:val="105"/>
                          <w:sz w:val="18"/>
                        </w:rPr>
                        <w:t> </w:t>
                      </w:r>
                      <w:r>
                        <w:rPr>
                          <w:rFonts w:ascii="Arial"/>
                          <w:b/>
                          <w:spacing w:val="-4"/>
                          <w:w w:val="105"/>
                          <w:sz w:val="18"/>
                        </w:rPr>
                        <w:t>Plan</w:t>
                      </w:r>
                    </w:p>
                    <w:p>
                      <w:pPr>
                        <w:pStyle w:val="BodyText"/>
                        <w:rPr>
                          <w:rFonts w:ascii="Arial"/>
                          <w:b/>
                          <w:sz w:val="18"/>
                        </w:rPr>
                      </w:pPr>
                    </w:p>
                    <w:p>
                      <w:pPr>
                        <w:pStyle w:val="BodyText"/>
                        <w:spacing w:before="89"/>
                        <w:rPr>
                          <w:rFonts w:ascii="Arial"/>
                          <w:b/>
                          <w:sz w:val="18"/>
                        </w:rPr>
                      </w:pPr>
                    </w:p>
                    <w:p>
                      <w:pPr>
                        <w:spacing w:before="0"/>
                        <w:ind w:left="43" w:right="7774" w:firstLine="0"/>
                        <w:jc w:val="center"/>
                        <w:rPr>
                          <w:sz w:val="18"/>
                        </w:rPr>
                      </w:pPr>
                      <w:r>
                        <w:rPr>
                          <w:spacing w:val="-2"/>
                          <w:w w:val="105"/>
                          <w:sz w:val="18"/>
                        </w:rPr>
                        <w:t>(score)</w:t>
                      </w:r>
                    </w:p>
                  </w:txbxContent>
                </v:textbox>
                <v:stroke dashstyle="solid"/>
                <w10:wrap type="topAndBottom"/>
              </v:shape>
            </w:pict>
          </mc:Fallback>
        </mc:AlternateContent>
      </w:r>
    </w:p>
    <w:p>
      <w:pPr>
        <w:pStyle w:val="BodyText"/>
        <w:rPr>
          <w:rFonts w:ascii="Arial"/>
          <w:b/>
        </w:rPr>
      </w:pPr>
    </w:p>
    <w:p>
      <w:pPr>
        <w:pStyle w:val="BodyText"/>
        <w:rPr>
          <w:rFonts w:ascii="Arial"/>
          <w:b/>
        </w:rPr>
      </w:pPr>
    </w:p>
    <w:p>
      <w:pPr>
        <w:pStyle w:val="BodyText"/>
        <w:spacing w:before="90"/>
        <w:rPr>
          <w:rFonts w:ascii="Arial"/>
          <w:b/>
        </w:rPr>
      </w:pPr>
    </w:p>
    <w:tbl>
      <w:tblPr>
        <w:tblW w:w="0" w:type="auto"/>
        <w:jc w:val="left"/>
        <w:tblInd w:w="361" w:type="dxa"/>
        <w:tblBorders>
          <w:top w:val="single" w:sz="18" w:space="0" w:color="72D1F2"/>
          <w:left w:val="single" w:sz="18" w:space="0" w:color="72D1F2"/>
          <w:bottom w:val="single" w:sz="18" w:space="0" w:color="72D1F2"/>
          <w:right w:val="single" w:sz="18" w:space="0" w:color="72D1F2"/>
          <w:insideH w:val="single" w:sz="18" w:space="0" w:color="72D1F2"/>
          <w:insideV w:val="single" w:sz="18" w:space="0" w:color="72D1F2"/>
        </w:tblBorders>
        <w:tblLayout w:type="fixed"/>
        <w:tblCellMar>
          <w:top w:w="0" w:type="dxa"/>
          <w:left w:w="0" w:type="dxa"/>
          <w:bottom w:w="0" w:type="dxa"/>
          <w:right w:w="0" w:type="dxa"/>
        </w:tblCellMar>
        <w:tblLook w:val="01E0"/>
      </w:tblPr>
      <w:tblGrid>
        <w:gridCol w:w="5419"/>
        <w:gridCol w:w="5438"/>
      </w:tblGrid>
      <w:tr>
        <w:trPr>
          <w:trHeight w:val="353" w:hRule="atLeast"/>
        </w:trPr>
        <w:tc>
          <w:tcPr>
            <w:tcW w:w="5419" w:type="dxa"/>
          </w:tcPr>
          <w:p>
            <w:pPr>
              <w:pStyle w:val="TableParagraph"/>
              <w:spacing w:before="22"/>
              <w:ind w:left="111"/>
              <w:jc w:val="left"/>
              <w:rPr>
                <w:rFonts w:ascii="Arial"/>
                <w:b/>
                <w:sz w:val="18"/>
              </w:rPr>
            </w:pPr>
            <w:r>
              <w:rPr>
                <w:rFonts w:ascii="Arial"/>
                <w:b/>
                <w:w w:val="105"/>
                <w:sz w:val="18"/>
              </w:rPr>
              <w:t>Overall </w:t>
            </w:r>
            <w:r>
              <w:rPr>
                <w:rFonts w:ascii="Arial"/>
                <w:b/>
                <w:spacing w:val="-2"/>
                <w:w w:val="105"/>
                <w:sz w:val="18"/>
              </w:rPr>
              <w:t>Score</w:t>
            </w:r>
          </w:p>
        </w:tc>
        <w:tc>
          <w:tcPr>
            <w:tcW w:w="5438" w:type="dxa"/>
          </w:tcPr>
          <w:p>
            <w:pPr>
              <w:pStyle w:val="TableParagraph"/>
              <w:spacing w:before="0"/>
              <w:jc w:val="left"/>
              <w:rPr>
                <w:rFonts w:ascii="Times New Roman"/>
                <w:sz w:val="18"/>
              </w:rPr>
            </w:pPr>
          </w:p>
        </w:tc>
      </w:tr>
      <w:tr>
        <w:trPr>
          <w:trHeight w:val="631" w:hRule="atLeast"/>
        </w:trPr>
        <w:tc>
          <w:tcPr>
            <w:tcW w:w="5419" w:type="dxa"/>
          </w:tcPr>
          <w:p>
            <w:pPr>
              <w:pStyle w:val="TableParagraph"/>
              <w:spacing w:line="316" w:lineRule="auto" w:before="22"/>
              <w:ind w:left="111" w:right="3521"/>
              <w:jc w:val="left"/>
              <w:rPr>
                <w:rFonts w:ascii="Arial"/>
                <w:b/>
                <w:sz w:val="18"/>
              </w:rPr>
            </w:pPr>
            <w:r>
              <w:rPr>
                <w:rFonts w:ascii="Arial"/>
                <w:b/>
                <w:spacing w:val="-2"/>
                <w:w w:val="105"/>
                <w:sz w:val="18"/>
              </w:rPr>
              <w:t>Summary </w:t>
            </w:r>
            <w:r>
              <w:rPr>
                <w:rFonts w:ascii="Arial"/>
                <w:b/>
                <w:spacing w:val="-2"/>
                <w:sz w:val="18"/>
              </w:rPr>
              <w:t>Comments</w:t>
            </w:r>
          </w:p>
        </w:tc>
        <w:tc>
          <w:tcPr>
            <w:tcW w:w="5438" w:type="dxa"/>
          </w:tcPr>
          <w:p>
            <w:pPr>
              <w:pStyle w:val="TableParagraph"/>
              <w:spacing w:before="0"/>
              <w:jc w:val="left"/>
              <w:rPr>
                <w:rFonts w:ascii="Times New Roman"/>
                <w:sz w:val="18"/>
              </w:rPr>
            </w:pPr>
          </w:p>
        </w:tc>
      </w:tr>
    </w:tbl>
    <w:sectPr>
      <w:pgSz w:w="12240" w:h="15840"/>
      <w:pgMar w:header="0" w:footer="878" w:top="1600" w:bottom="106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mbria">
    <w:altName w:val="Cambria"/>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29120">
              <wp:simplePos x="0" y="0"/>
              <wp:positionH relativeFrom="page">
                <wp:posOffset>3805426</wp:posOffset>
              </wp:positionH>
              <wp:positionV relativeFrom="page">
                <wp:posOffset>9361394</wp:posOffset>
              </wp:positionV>
              <wp:extent cx="173355" cy="2044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3355" cy="204470"/>
                      </a:xfrm>
                      <a:prstGeom prst="rect">
                        <a:avLst/>
                      </a:prstGeom>
                    </wps:spPr>
                    <wps:txbx>
                      <w:txbxContent>
                        <w:p>
                          <w:pPr>
                            <w:spacing w:before="20"/>
                            <w:ind w:left="60" w:right="0" w:firstLine="0"/>
                            <w:jc w:val="left"/>
                            <w:rPr>
                              <w:rFonts w:ascii="Cambria"/>
                              <w:sz w:val="24"/>
                            </w:rPr>
                          </w:pPr>
                          <w:r>
                            <w:rPr>
                              <w:rFonts w:ascii="Cambria"/>
                              <w:spacing w:val="-10"/>
                              <w:sz w:val="24"/>
                            </w:rPr>
                            <w:fldChar w:fldCharType="begin"/>
                          </w:r>
                          <w:r>
                            <w:rPr>
                              <w:rFonts w:ascii="Cambria"/>
                              <w:spacing w:val="-10"/>
                              <w:sz w:val="24"/>
                            </w:rPr>
                            <w:instrText> PAGE </w:instrText>
                          </w:r>
                          <w:r>
                            <w:rPr>
                              <w:rFonts w:ascii="Cambria"/>
                              <w:spacing w:val="-10"/>
                              <w:sz w:val="24"/>
                            </w:rPr>
                            <w:fldChar w:fldCharType="separate"/>
                          </w:r>
                          <w:r>
                            <w:rPr>
                              <w:rFonts w:ascii="Cambria"/>
                              <w:spacing w:val="-10"/>
                              <w:sz w:val="24"/>
                            </w:rPr>
                            <w:t>1</w:t>
                          </w:r>
                          <w:r>
                            <w:rPr>
                              <w:rFonts w:ascii="Cambria"/>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639893pt;margin-top:737.117676pt;width:13.65pt;height:16.1pt;mso-position-horizontal-relative:page;mso-position-vertical-relative:page;z-index:-15887360" type="#_x0000_t202" id="docshape1" filled="false" stroked="false">
              <v:textbox inset="0,0,0,0">
                <w:txbxContent>
                  <w:p>
                    <w:pPr>
                      <w:spacing w:before="20"/>
                      <w:ind w:left="60" w:right="0" w:firstLine="0"/>
                      <w:jc w:val="left"/>
                      <w:rPr>
                        <w:rFonts w:ascii="Cambria"/>
                        <w:sz w:val="24"/>
                      </w:rPr>
                    </w:pPr>
                    <w:r>
                      <w:rPr>
                        <w:rFonts w:ascii="Cambria"/>
                        <w:spacing w:val="-10"/>
                        <w:sz w:val="24"/>
                      </w:rPr>
                      <w:fldChar w:fldCharType="begin"/>
                    </w:r>
                    <w:r>
                      <w:rPr>
                        <w:rFonts w:ascii="Cambria"/>
                        <w:spacing w:val="-10"/>
                        <w:sz w:val="24"/>
                      </w:rPr>
                      <w:instrText> PAGE </w:instrText>
                    </w:r>
                    <w:r>
                      <w:rPr>
                        <w:rFonts w:ascii="Cambria"/>
                        <w:spacing w:val="-10"/>
                        <w:sz w:val="24"/>
                      </w:rPr>
                      <w:fldChar w:fldCharType="separate"/>
                    </w:r>
                    <w:r>
                      <w:rPr>
                        <w:rFonts w:ascii="Cambria"/>
                        <w:spacing w:val="-10"/>
                        <w:sz w:val="24"/>
                      </w:rPr>
                      <w:t>1</w:t>
                    </w:r>
                    <w:r>
                      <w:rPr>
                        <w:rFonts w:ascii="Cambria"/>
                        <w:spacing w:val="-10"/>
                        <w:sz w:val="24"/>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0"/>
      <w:szCs w:val="20"/>
      <w:lang w:val="en-US" w:eastAsia="en-US" w:bidi="ar-SA"/>
    </w:rPr>
  </w:style>
  <w:style w:styleId="Title" w:type="paragraph">
    <w:name w:val="Title"/>
    <w:basedOn w:val="Normal"/>
    <w:uiPriority w:val="1"/>
    <w:qFormat/>
    <w:pPr>
      <w:spacing w:before="95"/>
      <w:ind w:left="4490"/>
    </w:pPr>
    <w:rPr>
      <w:rFonts w:ascii="Arial" w:hAnsi="Arial" w:eastAsia="Arial" w:cs="Arial"/>
      <w:b/>
      <w:bCs/>
      <w:sz w:val="30"/>
      <w:szCs w:val="3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before="8"/>
      <w:jc w:val="center"/>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Cancer Grant</dc:creator>
  <dc:title>Proposal_Eval_Template</dc:title>
  <dcterms:created xsi:type="dcterms:W3CDTF">2025-11-25T07:00:36Z</dcterms:created>
  <dcterms:modified xsi:type="dcterms:W3CDTF">2025-11-25T07:00:36Z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2010-09-09T00:00:00Z</vt:filetime>
  </property>
  <property fmtid="{D5CDD505-2E9C-101B-9397-08002B2CF9AE}" pid="3" name="Creator">
    <vt:lpwstr>Microsoft Word</vt:lpwstr>
  </property>
  <property fmtid="{D5CDD505-2E9C-101B-9397-08002B2CF9AE}" pid="4" name="LastSaved">
    <vt:filetime>2025-11-25T00:00:00Z</vt:filetime>
  </property>
  <property fmtid="{D5CDD505-2E9C-101B-9397-08002B2CF9AE}" pid="5" name="Producer">
    <vt:lpwstr>Mac OS X 10.5.8 Quartz PDFContext</vt:lpwstr>
  </property>
</Properties>
</file>